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96D9" w14:textId="77777777" w:rsidR="005576ED" w:rsidRPr="002F4BA5" w:rsidRDefault="005576ED" w:rsidP="00F61B4C">
      <w:pPr>
        <w:ind w:left="5670"/>
        <w:jc w:val="right"/>
      </w:pPr>
      <w:r w:rsidRPr="002F4BA5">
        <w:t xml:space="preserve">Приложение  2 </w:t>
      </w:r>
    </w:p>
    <w:p w14:paraId="5015CE5C" w14:textId="77777777" w:rsidR="005576ED" w:rsidRPr="002F4BA5" w:rsidRDefault="005576ED" w:rsidP="00F61B4C">
      <w:pPr>
        <w:ind w:left="5670"/>
        <w:jc w:val="right"/>
      </w:pPr>
      <w:r w:rsidRPr="002F4BA5">
        <w:t xml:space="preserve">к постановлению администрации </w:t>
      </w:r>
    </w:p>
    <w:p w14:paraId="6F9A7CDB" w14:textId="77777777" w:rsidR="005576ED" w:rsidRPr="002F4BA5" w:rsidRDefault="00A9675E" w:rsidP="00F61B4C">
      <w:pPr>
        <w:ind w:left="5670"/>
        <w:jc w:val="right"/>
      </w:pPr>
      <w:r w:rsidRPr="002F4BA5">
        <w:t>города Тулун</w:t>
      </w:r>
    </w:p>
    <w:p w14:paraId="14B4CACF" w14:textId="2F0F91E1" w:rsidR="00164C85" w:rsidRPr="002F4BA5" w:rsidRDefault="00164C85" w:rsidP="00072731">
      <w:pPr>
        <w:ind w:left="4253"/>
        <w:jc w:val="right"/>
        <w:rPr>
          <w:u w:val="single"/>
        </w:rPr>
      </w:pPr>
      <w:r w:rsidRPr="002F4BA5">
        <w:t>от «</w:t>
      </w:r>
      <w:r w:rsidR="00C960D2">
        <w:t xml:space="preserve">        </w:t>
      </w:r>
      <w:r w:rsidR="007D4020" w:rsidRPr="002F4BA5">
        <w:t>»</w:t>
      </w:r>
      <w:r w:rsidR="00C62030">
        <w:t xml:space="preserve"> </w:t>
      </w:r>
      <w:r w:rsidR="00C960D2">
        <w:t>___________</w:t>
      </w:r>
      <w:r w:rsidR="007D4020" w:rsidRPr="002F4BA5">
        <w:t>202</w:t>
      </w:r>
      <w:r w:rsidR="00F47C2C">
        <w:t>4</w:t>
      </w:r>
      <w:r w:rsidR="007D4020" w:rsidRPr="002F4BA5">
        <w:t xml:space="preserve"> г   №</w:t>
      </w:r>
      <w:r w:rsidR="00C960D2">
        <w:t>_________</w:t>
      </w:r>
      <w:r w:rsidR="008C20BF" w:rsidRPr="002F4BA5">
        <w:t xml:space="preserve">  </w:t>
      </w:r>
    </w:p>
    <w:p w14:paraId="76D51461" w14:textId="77777777" w:rsidR="00164C85" w:rsidRDefault="00164C85" w:rsidP="00FA3A38">
      <w:pPr>
        <w:ind w:left="1985"/>
        <w:rPr>
          <w:sz w:val="20"/>
          <w:szCs w:val="20"/>
          <w:u w:val="single"/>
        </w:rPr>
      </w:pPr>
    </w:p>
    <w:p w14:paraId="677BBB61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5CC39EA7" w14:textId="77777777" w:rsidR="005C1C74" w:rsidRPr="00DD378C" w:rsidRDefault="005C1C74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404"/>
      </w:tblGrid>
      <w:tr w:rsidR="000E6B35" w:rsidRPr="000E04A5" w14:paraId="28C057B1" w14:textId="77777777" w:rsidTr="000E6B35">
        <w:tc>
          <w:tcPr>
            <w:tcW w:w="9923" w:type="dxa"/>
            <w:gridSpan w:val="3"/>
            <w:shd w:val="clear" w:color="auto" w:fill="auto"/>
          </w:tcPr>
          <w:p w14:paraId="10D0790B" w14:textId="3A0FDD30" w:rsidR="000E6B35" w:rsidRPr="000E04A5" w:rsidRDefault="000E6B35" w:rsidP="00FA3A38">
            <w:pPr>
              <w:autoSpaceDE w:val="0"/>
              <w:autoSpaceDN w:val="0"/>
              <w:adjustRightInd w:val="0"/>
            </w:pPr>
            <w:r w:rsidRPr="000E04A5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0E04A5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0E04A5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0E04A5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0E04A5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0E04A5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0E04A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0E04A5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0E04A5">
              <w:rPr>
                <w:rFonts w:eastAsiaTheme="minorHAnsi"/>
                <w:color w:val="000000"/>
                <w:lang w:eastAsia="en-US"/>
              </w:rPr>
              <w:t xml:space="preserve">отношении </w:t>
            </w:r>
            <w:r w:rsidR="007F0A07">
              <w:rPr>
                <w:rFonts w:eastAsiaTheme="minorHAnsi"/>
                <w:color w:val="000000"/>
                <w:lang w:eastAsia="en-US"/>
              </w:rPr>
              <w:t xml:space="preserve">неразграниченных </w:t>
            </w:r>
            <w:r w:rsidR="0050769D" w:rsidRPr="000E04A5">
              <w:rPr>
                <w:rFonts w:eastAsiaTheme="minorHAnsi"/>
                <w:color w:val="000000"/>
                <w:lang w:eastAsia="en-US"/>
              </w:rPr>
              <w:t>земель</w:t>
            </w:r>
            <w:r w:rsidR="007F0A07">
              <w:rPr>
                <w:rFonts w:eastAsiaTheme="minorHAnsi"/>
                <w:color w:val="000000"/>
                <w:lang w:eastAsia="en-US"/>
              </w:rPr>
              <w:t xml:space="preserve">, расположенных в </w:t>
            </w:r>
            <w:r w:rsidR="00DA72C6" w:rsidRPr="000E04A5">
              <w:rPr>
                <w:rFonts w:eastAsiaTheme="minorHAnsi"/>
                <w:color w:val="000000"/>
                <w:lang w:eastAsia="en-US"/>
              </w:rPr>
              <w:t>кадастров</w:t>
            </w:r>
            <w:r w:rsidR="007F0A07">
              <w:rPr>
                <w:rFonts w:eastAsiaTheme="minorHAnsi"/>
                <w:color w:val="000000"/>
                <w:lang w:eastAsia="en-US"/>
              </w:rPr>
              <w:t>о</w:t>
            </w:r>
            <w:r w:rsidR="00DA72C6" w:rsidRPr="000E04A5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7F0A07">
              <w:rPr>
                <w:rFonts w:eastAsiaTheme="minorHAnsi"/>
                <w:color w:val="000000"/>
                <w:lang w:eastAsia="en-US"/>
              </w:rPr>
              <w:t>квартале</w:t>
            </w:r>
            <w:r w:rsidR="00F61B4C" w:rsidRPr="000E04A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0E04A5">
              <w:rPr>
                <w:rFonts w:eastAsiaTheme="minorHAnsi"/>
                <w:color w:val="000000"/>
                <w:lang w:eastAsia="en-US"/>
              </w:rPr>
              <w:t>38:30:01</w:t>
            </w:r>
            <w:r w:rsidR="005C1C74" w:rsidRPr="000E04A5">
              <w:rPr>
                <w:rFonts w:eastAsiaTheme="minorHAnsi"/>
                <w:color w:val="000000"/>
                <w:lang w:eastAsia="en-US"/>
              </w:rPr>
              <w:t>1</w:t>
            </w:r>
            <w:r w:rsidR="007F0A07">
              <w:rPr>
                <w:rFonts w:eastAsiaTheme="minorHAnsi"/>
                <w:color w:val="000000"/>
                <w:lang w:eastAsia="en-US"/>
              </w:rPr>
              <w:t>002</w:t>
            </w:r>
            <w:r w:rsidR="00561863" w:rsidRPr="000E04A5">
              <w:rPr>
                <w:rFonts w:eastAsiaTheme="minorHAnsi"/>
                <w:color w:val="000000"/>
                <w:lang w:eastAsia="en-US"/>
              </w:rPr>
              <w:t>,</w:t>
            </w:r>
            <w:r w:rsidR="007F0A0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47C2C" w:rsidRPr="000E04A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E04A5" w:rsidRPr="000E04A5">
              <w:rPr>
                <w:rFonts w:eastAsiaTheme="minorHAnsi"/>
                <w:color w:val="000000"/>
                <w:lang w:eastAsia="en-US"/>
              </w:rPr>
              <w:t>9</w:t>
            </w:r>
            <w:r w:rsidR="007F0A0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91E99" w:rsidRPr="000E04A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F0A07" w:rsidRPr="000E04A5">
              <w:rPr>
                <w:rFonts w:eastAsiaTheme="minorHAnsi"/>
                <w:color w:val="000000"/>
                <w:lang w:eastAsia="en-US"/>
              </w:rPr>
              <w:t>кв.</w:t>
            </w:r>
            <w:r w:rsidR="00FA3A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F0A07" w:rsidRPr="000E04A5">
              <w:rPr>
                <w:rFonts w:eastAsiaTheme="minorHAnsi"/>
                <w:color w:val="000000"/>
                <w:lang w:eastAsia="en-US"/>
              </w:rPr>
              <w:t>м</w:t>
            </w:r>
          </w:p>
        </w:tc>
      </w:tr>
      <w:tr w:rsidR="000E6B35" w:rsidRPr="000E04A5" w14:paraId="282ABC3C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37F609E0" w14:textId="06461AA1" w:rsidR="000E6B35" w:rsidRPr="000E04A5" w:rsidRDefault="000E6B35" w:rsidP="000E6B35">
            <w:pPr>
              <w:jc w:val="center"/>
            </w:pPr>
            <w:r w:rsidRPr="000E04A5">
              <w:t>Обозначение характерных точек границ</w:t>
            </w:r>
            <w:r w:rsidR="00B86D87" w:rsidRPr="000E04A5">
              <w:t xml:space="preserve"> 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74E59FA7" w14:textId="77777777" w:rsidR="000E6B35" w:rsidRPr="000E04A5" w:rsidRDefault="000E6B35" w:rsidP="000E6B35">
            <w:pPr>
              <w:jc w:val="center"/>
              <w:rPr>
                <w:lang w:val="en-US"/>
              </w:rPr>
            </w:pPr>
            <w:r w:rsidRPr="000E04A5">
              <w:t xml:space="preserve">Координаты, </w:t>
            </w:r>
            <w:proofErr w:type="gramStart"/>
            <w:r w:rsidRPr="000E04A5">
              <w:t>м</w:t>
            </w:r>
            <w:proofErr w:type="gramEnd"/>
          </w:p>
        </w:tc>
      </w:tr>
      <w:tr w:rsidR="000E6B35" w:rsidRPr="000E04A5" w14:paraId="02CF09CE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0A84194D" w14:textId="77777777" w:rsidR="000E6B35" w:rsidRPr="000E04A5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8CB47BD" w14:textId="77777777" w:rsidR="000E6B35" w:rsidRPr="000E04A5" w:rsidRDefault="000E6B35" w:rsidP="000E6B35">
            <w:pPr>
              <w:jc w:val="center"/>
            </w:pPr>
            <w:r w:rsidRPr="000E04A5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8BC9F1" w14:textId="77777777" w:rsidR="000E6B35" w:rsidRPr="000E04A5" w:rsidRDefault="000E6B35" w:rsidP="000E6B35">
            <w:pPr>
              <w:jc w:val="center"/>
              <w:rPr>
                <w:lang w:val="en-US"/>
              </w:rPr>
            </w:pPr>
            <w:r w:rsidRPr="000E04A5">
              <w:rPr>
                <w:lang w:val="en-US"/>
              </w:rPr>
              <w:t>Y</w:t>
            </w:r>
          </w:p>
        </w:tc>
      </w:tr>
      <w:tr w:rsidR="000E6B35" w:rsidRPr="000E04A5" w14:paraId="7DDE4816" w14:textId="77777777" w:rsidTr="000E6B35">
        <w:tc>
          <w:tcPr>
            <w:tcW w:w="2802" w:type="dxa"/>
            <w:shd w:val="clear" w:color="auto" w:fill="auto"/>
            <w:vAlign w:val="center"/>
          </w:tcPr>
          <w:p w14:paraId="5BB7E300" w14:textId="77777777" w:rsidR="000E6B35" w:rsidRPr="000E04A5" w:rsidRDefault="000E6B35" w:rsidP="0003193C">
            <w:pPr>
              <w:jc w:val="center"/>
            </w:pPr>
            <w:r w:rsidRPr="000E04A5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C5590" w14:textId="77777777" w:rsidR="000E6B35" w:rsidRPr="000E04A5" w:rsidRDefault="000E6B35" w:rsidP="0003193C">
            <w:pPr>
              <w:jc w:val="center"/>
            </w:pPr>
            <w:r w:rsidRPr="000E04A5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BB48A1" w14:textId="77777777" w:rsidR="000E6B35" w:rsidRPr="000E04A5" w:rsidRDefault="000E6B35" w:rsidP="0003193C">
            <w:pPr>
              <w:jc w:val="center"/>
            </w:pPr>
            <w:r w:rsidRPr="000E04A5">
              <w:t>3</w:t>
            </w:r>
          </w:p>
        </w:tc>
      </w:tr>
      <w:tr w:rsidR="00B471F9" w:rsidRPr="000E04A5" w14:paraId="1C656500" w14:textId="77777777" w:rsidTr="007B6484">
        <w:tc>
          <w:tcPr>
            <w:tcW w:w="2802" w:type="dxa"/>
            <w:shd w:val="clear" w:color="auto" w:fill="auto"/>
            <w:vAlign w:val="bottom"/>
          </w:tcPr>
          <w:p w14:paraId="69474BA3" w14:textId="78E06572" w:rsidR="00B471F9" w:rsidRPr="000E04A5" w:rsidRDefault="00B471F9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:Зона</w:t>
            </w:r>
            <w:proofErr w:type="gramStart"/>
            <w:r w:rsidRPr="000E04A5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F2D903E" w14:textId="77777777" w:rsidR="00B471F9" w:rsidRPr="000E04A5" w:rsidRDefault="00B471F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14:paraId="4203872B" w14:textId="77777777" w:rsidR="00B471F9" w:rsidRPr="000E04A5" w:rsidRDefault="00B471F9" w:rsidP="00CE5F14">
            <w:pPr>
              <w:rPr>
                <w:color w:val="000000"/>
              </w:rPr>
            </w:pPr>
          </w:p>
        </w:tc>
      </w:tr>
      <w:tr w:rsidR="000E04A5" w:rsidRPr="000E04A5" w14:paraId="1538DD59" w14:textId="77777777" w:rsidTr="00655A13">
        <w:tc>
          <w:tcPr>
            <w:tcW w:w="2802" w:type="dxa"/>
            <w:shd w:val="clear" w:color="auto" w:fill="auto"/>
            <w:vAlign w:val="bottom"/>
          </w:tcPr>
          <w:p w14:paraId="53808115" w14:textId="21C4CA64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н</w:t>
            </w:r>
            <w:proofErr w:type="gramStart"/>
            <w:r w:rsidRPr="000E04A5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E4DDAC" w14:textId="16704E47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639146.78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7E18B731" w14:textId="6D77C64B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2285264.07</w:t>
            </w:r>
          </w:p>
        </w:tc>
      </w:tr>
      <w:tr w:rsidR="000E04A5" w:rsidRPr="000E04A5" w14:paraId="5F3E62A3" w14:textId="77777777" w:rsidTr="00655A13">
        <w:tc>
          <w:tcPr>
            <w:tcW w:w="2802" w:type="dxa"/>
            <w:shd w:val="clear" w:color="auto" w:fill="auto"/>
            <w:vAlign w:val="bottom"/>
          </w:tcPr>
          <w:p w14:paraId="41904D43" w14:textId="040EA362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н</w:t>
            </w:r>
            <w:proofErr w:type="gramStart"/>
            <w:r w:rsidRPr="000E04A5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7F0EA71" w14:textId="26FF168C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639148.09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505EC87E" w14:textId="2310B088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2285266.76</w:t>
            </w:r>
          </w:p>
        </w:tc>
      </w:tr>
      <w:tr w:rsidR="000E04A5" w:rsidRPr="000E04A5" w14:paraId="204CDD27" w14:textId="77777777" w:rsidTr="00655A13">
        <w:tc>
          <w:tcPr>
            <w:tcW w:w="2802" w:type="dxa"/>
            <w:shd w:val="clear" w:color="auto" w:fill="auto"/>
            <w:vAlign w:val="bottom"/>
          </w:tcPr>
          <w:p w14:paraId="775AF163" w14:textId="741B238F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6EB4B90" w14:textId="525129AC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639145.39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3BBEC308" w14:textId="0EB88447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2285268.07</w:t>
            </w:r>
          </w:p>
        </w:tc>
      </w:tr>
      <w:tr w:rsidR="000E04A5" w:rsidRPr="000E04A5" w14:paraId="66D20E28" w14:textId="77777777" w:rsidTr="00655A13">
        <w:tc>
          <w:tcPr>
            <w:tcW w:w="2802" w:type="dxa"/>
            <w:shd w:val="clear" w:color="auto" w:fill="auto"/>
            <w:vAlign w:val="bottom"/>
          </w:tcPr>
          <w:p w14:paraId="3FCCF371" w14:textId="05FF4A02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н</w:t>
            </w:r>
            <w:proofErr w:type="gramStart"/>
            <w:r w:rsidRPr="000E04A5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34A3FA76" w14:textId="57B754A2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639144.08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11CC547E" w14:textId="2F36B793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2285265.38</w:t>
            </w:r>
          </w:p>
        </w:tc>
      </w:tr>
      <w:tr w:rsidR="000E04A5" w:rsidRPr="000E04A5" w14:paraId="0D072957" w14:textId="77777777" w:rsidTr="00655A13">
        <w:tc>
          <w:tcPr>
            <w:tcW w:w="2802" w:type="dxa"/>
            <w:shd w:val="clear" w:color="auto" w:fill="auto"/>
            <w:vAlign w:val="bottom"/>
          </w:tcPr>
          <w:p w14:paraId="23761110" w14:textId="5ADEA9F1" w:rsidR="000E04A5" w:rsidRPr="000E04A5" w:rsidRDefault="000E04A5" w:rsidP="00BB0FD4">
            <w:pPr>
              <w:rPr>
                <w:color w:val="000000"/>
              </w:rPr>
            </w:pPr>
            <w:r w:rsidRPr="000E04A5">
              <w:rPr>
                <w:color w:val="000000"/>
              </w:rPr>
              <w:t>н</w:t>
            </w:r>
            <w:proofErr w:type="gramStart"/>
            <w:r w:rsidRPr="000E04A5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79684F" w14:textId="612D4B61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639146.78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63A35BD7" w14:textId="21B1C54C" w:rsidR="000E04A5" w:rsidRPr="000E04A5" w:rsidRDefault="000E04A5" w:rsidP="00CE5F14">
            <w:pPr>
              <w:rPr>
                <w:color w:val="000000"/>
              </w:rPr>
            </w:pPr>
            <w:r w:rsidRPr="000E04A5">
              <w:rPr>
                <w:color w:val="000000"/>
              </w:rPr>
              <w:t>2285264.07</w:t>
            </w:r>
          </w:p>
        </w:tc>
      </w:tr>
      <w:tr w:rsidR="0003193C" w:rsidRPr="000E04A5" w14:paraId="4E99CDAD" w14:textId="77777777" w:rsidTr="000E6B35">
        <w:tc>
          <w:tcPr>
            <w:tcW w:w="9923" w:type="dxa"/>
            <w:gridSpan w:val="3"/>
            <w:shd w:val="clear" w:color="auto" w:fill="auto"/>
            <w:vAlign w:val="center"/>
          </w:tcPr>
          <w:p w14:paraId="0169B037" w14:textId="39EED85F" w:rsidR="0003193C" w:rsidRPr="000E04A5" w:rsidRDefault="0003193C" w:rsidP="0039503D">
            <w:r w:rsidRPr="000E04A5">
              <w:t xml:space="preserve">Система координат МСК-38, </w:t>
            </w:r>
            <w:r w:rsidR="005D2C96" w:rsidRPr="000E04A5">
              <w:t xml:space="preserve"> </w:t>
            </w:r>
            <w:r w:rsidRPr="000E04A5">
              <w:t xml:space="preserve">зона </w:t>
            </w:r>
            <w:r w:rsidR="0039503D" w:rsidRPr="000E04A5">
              <w:t>2</w:t>
            </w:r>
          </w:p>
        </w:tc>
      </w:tr>
    </w:tbl>
    <w:p w14:paraId="7D743951" w14:textId="77777777" w:rsidR="00941FBE" w:rsidRDefault="00941FBE">
      <w:pPr>
        <w:rPr>
          <w:noProof/>
        </w:rPr>
      </w:pPr>
      <w:bookmarkStart w:id="0" w:name="_GoBack"/>
      <w:bookmarkEnd w:id="0"/>
    </w:p>
    <w:p w14:paraId="6EC7CB10" w14:textId="77777777" w:rsidR="00A4583F" w:rsidRDefault="00A4583F">
      <w:pPr>
        <w:rPr>
          <w:noProof/>
        </w:rPr>
      </w:pPr>
    </w:p>
    <w:p w14:paraId="01C621B9" w14:textId="77777777" w:rsidR="00A4583F" w:rsidRDefault="00A4583F">
      <w:pPr>
        <w:rPr>
          <w:noProof/>
        </w:rPr>
      </w:pPr>
    </w:p>
    <w:p w14:paraId="290861E4" w14:textId="77777777" w:rsidR="00A4583F" w:rsidRDefault="00A4583F">
      <w:pPr>
        <w:rPr>
          <w:noProof/>
        </w:rPr>
      </w:pPr>
    </w:p>
    <w:p w14:paraId="41A03DB3" w14:textId="77777777" w:rsidR="00A4583F" w:rsidRDefault="00A4583F">
      <w:pPr>
        <w:rPr>
          <w:noProof/>
        </w:rPr>
      </w:pPr>
    </w:p>
    <w:p w14:paraId="3B6BCCA7" w14:textId="77777777" w:rsidR="00A4583F" w:rsidRDefault="00A4583F">
      <w:pPr>
        <w:rPr>
          <w:noProof/>
        </w:rPr>
      </w:pPr>
    </w:p>
    <w:p w14:paraId="3196E73B" w14:textId="77777777" w:rsidR="00A4583F" w:rsidRDefault="00A4583F">
      <w:pPr>
        <w:rPr>
          <w:noProof/>
        </w:rPr>
      </w:pPr>
    </w:p>
    <w:p w14:paraId="05317DA2" w14:textId="77777777" w:rsidR="00A4583F" w:rsidRDefault="00A4583F">
      <w:pPr>
        <w:rPr>
          <w:noProof/>
        </w:rPr>
      </w:pPr>
    </w:p>
    <w:p w14:paraId="1926D4FC" w14:textId="77777777" w:rsidR="005C1C74" w:rsidRDefault="005C1C74">
      <w:pPr>
        <w:rPr>
          <w:noProof/>
        </w:rPr>
      </w:pPr>
    </w:p>
    <w:p w14:paraId="01C58B36" w14:textId="77777777" w:rsidR="005C1C74" w:rsidRDefault="005C1C74">
      <w:pPr>
        <w:rPr>
          <w:noProof/>
        </w:rPr>
      </w:pPr>
    </w:p>
    <w:p w14:paraId="127A4AEC" w14:textId="77777777" w:rsidR="005C1C74" w:rsidRDefault="005C1C74">
      <w:pPr>
        <w:rPr>
          <w:noProof/>
        </w:rPr>
      </w:pPr>
    </w:p>
    <w:p w14:paraId="7898EAF8" w14:textId="77777777" w:rsidR="005C1C74" w:rsidRDefault="005C1C74">
      <w:pPr>
        <w:rPr>
          <w:noProof/>
        </w:rPr>
      </w:pPr>
    </w:p>
    <w:p w14:paraId="1D7B1585" w14:textId="77777777" w:rsidR="005C1C74" w:rsidRDefault="005C1C74">
      <w:pPr>
        <w:rPr>
          <w:noProof/>
        </w:rPr>
      </w:pPr>
    </w:p>
    <w:p w14:paraId="15F558AD" w14:textId="77777777" w:rsidR="005C1C74" w:rsidRDefault="005C1C74">
      <w:pPr>
        <w:rPr>
          <w:noProof/>
        </w:rPr>
      </w:pPr>
    </w:p>
    <w:p w14:paraId="005791A9" w14:textId="77777777" w:rsidR="005C1C74" w:rsidRDefault="005C1C74">
      <w:pPr>
        <w:rPr>
          <w:noProof/>
        </w:rPr>
      </w:pPr>
    </w:p>
    <w:p w14:paraId="3A7BA556" w14:textId="77777777" w:rsidR="005C1C74" w:rsidRDefault="005C1C74">
      <w:pPr>
        <w:rPr>
          <w:noProof/>
        </w:rPr>
      </w:pPr>
    </w:p>
    <w:p w14:paraId="34829CC6" w14:textId="77777777" w:rsidR="005C1C74" w:rsidRDefault="005C1C74">
      <w:pPr>
        <w:rPr>
          <w:noProof/>
        </w:rPr>
      </w:pPr>
    </w:p>
    <w:p w14:paraId="11C53990" w14:textId="77777777" w:rsidR="005C1C74" w:rsidRDefault="005C1C74">
      <w:pPr>
        <w:rPr>
          <w:noProof/>
        </w:rPr>
      </w:pPr>
    </w:p>
    <w:p w14:paraId="563E16CA" w14:textId="77777777" w:rsidR="005C1C74" w:rsidRDefault="005C1C74">
      <w:pPr>
        <w:rPr>
          <w:noProof/>
        </w:rPr>
      </w:pPr>
    </w:p>
    <w:p w14:paraId="26FD162E" w14:textId="77777777" w:rsidR="005C1C74" w:rsidRDefault="005C1C74">
      <w:pPr>
        <w:rPr>
          <w:noProof/>
        </w:rPr>
      </w:pPr>
    </w:p>
    <w:p w14:paraId="5648B189" w14:textId="77777777" w:rsidR="005C1C74" w:rsidRDefault="005C1C74">
      <w:pPr>
        <w:rPr>
          <w:noProof/>
        </w:rPr>
      </w:pPr>
    </w:p>
    <w:p w14:paraId="3DCFB1E8" w14:textId="77777777" w:rsidR="005C1C74" w:rsidRDefault="005C1C74">
      <w:pPr>
        <w:rPr>
          <w:noProof/>
        </w:rPr>
      </w:pPr>
    </w:p>
    <w:p w14:paraId="63E8E2A7" w14:textId="77777777" w:rsidR="005C1C74" w:rsidRDefault="005C1C74">
      <w:pPr>
        <w:rPr>
          <w:noProof/>
        </w:rPr>
      </w:pPr>
    </w:p>
    <w:p w14:paraId="784C048B" w14:textId="77777777" w:rsidR="005C1C74" w:rsidRDefault="005C1C74">
      <w:pPr>
        <w:rPr>
          <w:noProof/>
        </w:rPr>
      </w:pPr>
    </w:p>
    <w:p w14:paraId="17574D92" w14:textId="77777777" w:rsidR="005C1C74" w:rsidRDefault="005C1C74">
      <w:pPr>
        <w:rPr>
          <w:noProof/>
        </w:rPr>
      </w:pPr>
    </w:p>
    <w:p w14:paraId="0B47A44C" w14:textId="77777777" w:rsidR="005C1C74" w:rsidRDefault="005C1C74">
      <w:pPr>
        <w:rPr>
          <w:noProof/>
        </w:rPr>
      </w:pPr>
    </w:p>
    <w:p w14:paraId="5676AB4F" w14:textId="77777777" w:rsidR="005C1C74" w:rsidRDefault="005C1C74">
      <w:pPr>
        <w:rPr>
          <w:noProof/>
        </w:rPr>
      </w:pPr>
    </w:p>
    <w:p w14:paraId="2196DC47" w14:textId="77777777" w:rsidR="005C1C74" w:rsidRDefault="005C1C74">
      <w:pPr>
        <w:rPr>
          <w:noProof/>
        </w:rPr>
      </w:pPr>
    </w:p>
    <w:p w14:paraId="338D5CD2" w14:textId="77777777" w:rsidR="005C1C74" w:rsidRDefault="005C1C74">
      <w:pPr>
        <w:rPr>
          <w:noProof/>
        </w:rPr>
      </w:pPr>
    </w:p>
    <w:p w14:paraId="512EB3A3" w14:textId="77777777" w:rsidR="005C1C74" w:rsidRDefault="005C1C74">
      <w:pPr>
        <w:rPr>
          <w:noProof/>
        </w:rPr>
      </w:pPr>
    </w:p>
    <w:p w14:paraId="50DB42E9" w14:textId="77777777" w:rsidR="00A4583F" w:rsidRDefault="00A4583F"/>
    <w:p w14:paraId="438754A9" w14:textId="77777777" w:rsidR="00FA3A38" w:rsidRDefault="00FA3A38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714"/>
      </w:tblGrid>
      <w:tr w:rsidR="00941FBE" w14:paraId="17A149BE" w14:textId="77777777" w:rsidTr="00941FBE">
        <w:tc>
          <w:tcPr>
            <w:tcW w:w="9571" w:type="dxa"/>
            <w:gridSpan w:val="2"/>
          </w:tcPr>
          <w:p w14:paraId="1EA44544" w14:textId="77777777"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14:paraId="1A5C7618" w14:textId="77777777" w:rsidR="007F0A07" w:rsidRDefault="007F0A07" w:rsidP="00CE3AA4">
            <w:pPr>
              <w:ind w:firstLine="567"/>
              <w:rPr>
                <w:b/>
                <w:noProof/>
              </w:rPr>
            </w:pPr>
          </w:p>
          <w:p w14:paraId="4B11E52E" w14:textId="1E231A3B" w:rsidR="001E342A" w:rsidRDefault="007F0A07" w:rsidP="007F0A07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FAF8485" wp14:editId="6C800315">
                  <wp:extent cx="5589917" cy="6322616"/>
                  <wp:effectExtent l="0" t="0" r="0" b="2540"/>
                  <wp:docPr id="1" name="Рисунок 1" descr="\\thecus\ОТДЕЛЫ\Управление капитального строительства\Отдел подготовки строительства\5-Объекты по земле\04-2024г\НЭС\г. Тулун\ул. Первомайска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4-2024г\НЭС\г. Тулун\ул. Первомайская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2" t="16463" r="8125" b="16637"/>
                          <a:stretch/>
                        </pic:blipFill>
                        <pic:spPr bwMode="auto">
                          <a:xfrm>
                            <a:off x="0" y="0"/>
                            <a:ext cx="5597634" cy="633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BE7ADC" w14:textId="035C2E66" w:rsidR="00507AA0" w:rsidRDefault="00507AA0" w:rsidP="00DA72C6">
            <w:pPr>
              <w:ind w:firstLine="284"/>
              <w:rPr>
                <w:b/>
                <w:noProof/>
              </w:rPr>
            </w:pPr>
          </w:p>
          <w:p w14:paraId="0619676C" w14:textId="1F6ECB18" w:rsidR="00103687" w:rsidRPr="0069157D" w:rsidRDefault="00103687" w:rsidP="00507AA0">
            <w:pPr>
              <w:ind w:firstLine="426"/>
              <w:rPr>
                <w:b/>
              </w:rPr>
            </w:pPr>
          </w:p>
        </w:tc>
      </w:tr>
      <w:tr w:rsidR="00941FBE" w14:paraId="373F5569" w14:textId="77777777" w:rsidTr="00941FBE">
        <w:tc>
          <w:tcPr>
            <w:tcW w:w="9571" w:type="dxa"/>
            <w:gridSpan w:val="2"/>
          </w:tcPr>
          <w:p w14:paraId="2196B7A5" w14:textId="2ED8D345"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563696"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DA72C6">
              <w:rPr>
                <w:b/>
              </w:rPr>
              <w:t>5</w:t>
            </w:r>
            <w:r w:rsidR="00941FBE" w:rsidRPr="00941FBE">
              <w:rPr>
                <w:b/>
              </w:rPr>
              <w:t>00</w:t>
            </w:r>
          </w:p>
          <w:p w14:paraId="2E100292" w14:textId="77777777"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14:paraId="3D4AB475" w14:textId="77777777" w:rsidTr="00941FBE">
        <w:tc>
          <w:tcPr>
            <w:tcW w:w="9571" w:type="dxa"/>
            <w:gridSpan w:val="2"/>
          </w:tcPr>
          <w:p w14:paraId="13BC63BB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14:paraId="6718A0AC" w14:textId="77777777" w:rsidTr="00103687">
        <w:tc>
          <w:tcPr>
            <w:tcW w:w="1857" w:type="dxa"/>
          </w:tcPr>
          <w:p w14:paraId="75F9B6D4" w14:textId="77777777"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14:paraId="07E7EA6A" w14:textId="1E061D6D" w:rsidR="004C4A90" w:rsidRPr="00193140" w:rsidRDefault="004C4A90" w:rsidP="003C06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обозначение </w:t>
            </w:r>
            <w:r w:rsidR="003C06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устанавливаемого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публичного сервитута</w:t>
            </w:r>
          </w:p>
        </w:tc>
      </w:tr>
      <w:tr w:rsidR="004C4A90" w14:paraId="23AD6B0C" w14:textId="77777777" w:rsidTr="00103687">
        <w:tc>
          <w:tcPr>
            <w:tcW w:w="1857" w:type="dxa"/>
          </w:tcPr>
          <w:p w14:paraId="36D8E138" w14:textId="77777777" w:rsidR="004C4A90" w:rsidRP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E79502" wp14:editId="1E4C3CB4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D82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.2pt;margin-top:8.65pt;width:3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3944E90D" w14:textId="77777777"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14:paraId="4409B1C6" w14:textId="77777777" w:rsidTr="00103687">
        <w:tc>
          <w:tcPr>
            <w:tcW w:w="1857" w:type="dxa"/>
          </w:tcPr>
          <w:p w14:paraId="4EF05E3C" w14:textId="11BD5A07" w:rsidR="009C16A3" w:rsidRDefault="00563696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3377B7" wp14:editId="581457D3">
                      <wp:simplePos x="0" y="0"/>
                      <wp:positionH relativeFrom="column">
                        <wp:posOffset>-74</wp:posOffset>
                      </wp:positionH>
                      <wp:positionV relativeFrom="paragraph">
                        <wp:posOffset>71755</wp:posOffset>
                      </wp:positionV>
                      <wp:extent cx="431596" cy="0"/>
                      <wp:effectExtent l="0" t="0" r="2603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0;margin-top:5.65pt;width:3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NeTgIAAFQEAAAOAAAAZHJzL2Uyb0RvYy54bWysVEtu2zAQ3RfoHQjuHUmO7C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" strokecolor="lime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765C0A72" w14:textId="77777777"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14:paraId="6E113BC2" w14:textId="77777777" w:rsidTr="00103687">
        <w:tc>
          <w:tcPr>
            <w:tcW w:w="1857" w:type="dxa"/>
          </w:tcPr>
          <w:p w14:paraId="42F5C43C" w14:textId="77777777" w:rsid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DD7C07" wp14:editId="1EEC169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D46F15" id="Прямая со стрелкой 7" o:spid="_x0000_s1026" type="#_x0000_t32" style="position:absolute;margin-left:-.1pt;margin-top:13.4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6975FA53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14:paraId="4B25CD46" w14:textId="77777777" w:rsidTr="00103687">
        <w:tc>
          <w:tcPr>
            <w:tcW w:w="1857" w:type="dxa"/>
          </w:tcPr>
          <w:p w14:paraId="262E7A1D" w14:textId="77777777" w:rsidR="009C16A3" w:rsidRPr="009C16A3" w:rsidRDefault="009C16A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2ACCF5" wp14:editId="1F05BEC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50BDE2" id="Овал 2" o:spid="_x0000_s1026" style="position:absolute;margin-left:9.45pt;margin-top:5.8pt;width:4.2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14:paraId="600F6F18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38BDC874" w14:textId="77777777" w:rsidR="004A6D2C" w:rsidRDefault="004A6D2C" w:rsidP="00E9341D">
      <w:pPr>
        <w:autoSpaceDE w:val="0"/>
        <w:autoSpaceDN w:val="0"/>
        <w:adjustRightInd w:val="0"/>
      </w:pPr>
    </w:p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30976"/>
    <w:rsid w:val="0003193C"/>
    <w:rsid w:val="00072731"/>
    <w:rsid w:val="000919BF"/>
    <w:rsid w:val="000955A5"/>
    <w:rsid w:val="000C668B"/>
    <w:rsid w:val="000E04A5"/>
    <w:rsid w:val="000E6B35"/>
    <w:rsid w:val="000F60FC"/>
    <w:rsid w:val="00103687"/>
    <w:rsid w:val="00150847"/>
    <w:rsid w:val="00164C85"/>
    <w:rsid w:val="00174DE0"/>
    <w:rsid w:val="001816A2"/>
    <w:rsid w:val="00193140"/>
    <w:rsid w:val="001C56D7"/>
    <w:rsid w:val="001E342A"/>
    <w:rsid w:val="001F7D7C"/>
    <w:rsid w:val="00241DAF"/>
    <w:rsid w:val="002C256F"/>
    <w:rsid w:val="002F4BA5"/>
    <w:rsid w:val="00383E05"/>
    <w:rsid w:val="0039503D"/>
    <w:rsid w:val="003C0650"/>
    <w:rsid w:val="003D1F46"/>
    <w:rsid w:val="003E7403"/>
    <w:rsid w:val="00413652"/>
    <w:rsid w:val="0049438A"/>
    <w:rsid w:val="004A0207"/>
    <w:rsid w:val="004A6D2C"/>
    <w:rsid w:val="004B64E3"/>
    <w:rsid w:val="004C4A90"/>
    <w:rsid w:val="004E4608"/>
    <w:rsid w:val="0050769D"/>
    <w:rsid w:val="00507AA0"/>
    <w:rsid w:val="00520DD5"/>
    <w:rsid w:val="0054473B"/>
    <w:rsid w:val="005576ED"/>
    <w:rsid w:val="00561863"/>
    <w:rsid w:val="00563696"/>
    <w:rsid w:val="00575228"/>
    <w:rsid w:val="005C1C74"/>
    <w:rsid w:val="005D2C96"/>
    <w:rsid w:val="005D3C3D"/>
    <w:rsid w:val="0060344C"/>
    <w:rsid w:val="0069157D"/>
    <w:rsid w:val="00691E99"/>
    <w:rsid w:val="006F628B"/>
    <w:rsid w:val="00706A8B"/>
    <w:rsid w:val="007B4A14"/>
    <w:rsid w:val="007D4020"/>
    <w:rsid w:val="007D4C01"/>
    <w:rsid w:val="007F0A07"/>
    <w:rsid w:val="00801754"/>
    <w:rsid w:val="008161E0"/>
    <w:rsid w:val="00816F98"/>
    <w:rsid w:val="008347A1"/>
    <w:rsid w:val="00855E79"/>
    <w:rsid w:val="00887046"/>
    <w:rsid w:val="008C20BF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471F9"/>
    <w:rsid w:val="00B86D87"/>
    <w:rsid w:val="00B87626"/>
    <w:rsid w:val="00BB0FD4"/>
    <w:rsid w:val="00BE4D02"/>
    <w:rsid w:val="00C62030"/>
    <w:rsid w:val="00C63D5C"/>
    <w:rsid w:val="00C960D2"/>
    <w:rsid w:val="00CC2155"/>
    <w:rsid w:val="00CE3AA4"/>
    <w:rsid w:val="00CE5F14"/>
    <w:rsid w:val="00D26D17"/>
    <w:rsid w:val="00DA7234"/>
    <w:rsid w:val="00DA72C6"/>
    <w:rsid w:val="00DC018C"/>
    <w:rsid w:val="00DE2FA0"/>
    <w:rsid w:val="00E07ABB"/>
    <w:rsid w:val="00E37486"/>
    <w:rsid w:val="00E9341D"/>
    <w:rsid w:val="00ED4939"/>
    <w:rsid w:val="00EF2A88"/>
    <w:rsid w:val="00F47C2C"/>
    <w:rsid w:val="00F61B4C"/>
    <w:rsid w:val="00FA24EB"/>
    <w:rsid w:val="00FA3A38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87</cp:revision>
  <dcterms:created xsi:type="dcterms:W3CDTF">2020-06-10T01:13:00Z</dcterms:created>
  <dcterms:modified xsi:type="dcterms:W3CDTF">2024-03-05T06:34:00Z</dcterms:modified>
</cp:coreProperties>
</file>