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E8A0B" w14:textId="77777777" w:rsidR="00055762" w:rsidRPr="005D3B1C" w:rsidRDefault="00486850" w:rsidP="00055762">
      <w:pPr>
        <w:jc w:val="right"/>
        <w:rPr>
          <w:rFonts w:ascii="Times New Roman" w:eastAsia="Calibri" w:hAnsi="Times New Roman" w:cs="Times New Roman"/>
          <w:caps/>
          <w:sz w:val="28"/>
          <w:szCs w:val="28"/>
        </w:rPr>
      </w:pPr>
      <w:r w:rsidRPr="005D3B1C">
        <w:rPr>
          <w:rFonts w:ascii="Times New Roman" w:eastAsia="Calibri" w:hAnsi="Times New Roman" w:cs="Times New Roman"/>
          <w:caps/>
          <w:sz w:val="28"/>
          <w:szCs w:val="28"/>
        </w:rPr>
        <w:t>Проект</w:t>
      </w:r>
      <w:r w:rsidR="002618D1" w:rsidRPr="005D3B1C">
        <w:rPr>
          <w:rFonts w:ascii="Times New Roman" w:eastAsia="Calibri" w:hAnsi="Times New Roman" w:cs="Times New Roman"/>
          <w:caps/>
          <w:sz w:val="28"/>
          <w:szCs w:val="28"/>
        </w:rPr>
        <w:t xml:space="preserve"> </w:t>
      </w:r>
    </w:p>
    <w:p w14:paraId="5EA2B384" w14:textId="77777777" w:rsidR="00F6506C" w:rsidRPr="005D3B1C" w:rsidRDefault="00055762" w:rsidP="00F65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eastAsia="Calibri" w:hAnsi="Times New Roman" w:cs="Times New Roman"/>
          <w:sz w:val="28"/>
          <w:szCs w:val="28"/>
        </w:rPr>
        <w:t>Д</w:t>
      </w:r>
      <w:r w:rsidR="002618D1" w:rsidRPr="005D3B1C">
        <w:rPr>
          <w:rFonts w:ascii="Times New Roman" w:eastAsia="Calibri" w:hAnsi="Times New Roman" w:cs="Times New Roman"/>
          <w:sz w:val="28"/>
          <w:szCs w:val="28"/>
        </w:rPr>
        <w:t>оговор</w:t>
      </w:r>
      <w:r w:rsidR="00486850" w:rsidRPr="005D3B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2CDC1F8" w14:textId="77777777" w:rsidR="00486850" w:rsidRPr="005D3B1C" w:rsidRDefault="00486850" w:rsidP="00F65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eastAsia="Calibri" w:hAnsi="Times New Roman" w:cs="Times New Roman"/>
          <w:sz w:val="28"/>
          <w:szCs w:val="28"/>
        </w:rPr>
        <w:t>купли-продажи имущества</w:t>
      </w:r>
    </w:p>
    <w:p w14:paraId="4A9719F7" w14:textId="77777777" w:rsidR="00F6506C" w:rsidRPr="005D3B1C" w:rsidRDefault="00F6506C" w:rsidP="00F65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1CBEE87" w14:textId="55CACC0D" w:rsidR="00F6506C" w:rsidRPr="005D3B1C" w:rsidRDefault="00F6506C" w:rsidP="00F6506C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г. Тулун </w:t>
      </w:r>
      <w:r w:rsidRPr="005D3B1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</w:t>
      </w:r>
      <w:r w:rsidR="002028B5">
        <w:rPr>
          <w:rFonts w:ascii="Times New Roman" w:hAnsi="Times New Roman" w:cs="Times New Roman"/>
          <w:sz w:val="28"/>
          <w:szCs w:val="28"/>
        </w:rPr>
        <w:t>«__» ____</w:t>
      </w:r>
      <w:r w:rsidR="00E638D6">
        <w:rPr>
          <w:rFonts w:ascii="Times New Roman" w:hAnsi="Times New Roman" w:cs="Times New Roman"/>
          <w:sz w:val="28"/>
          <w:szCs w:val="28"/>
        </w:rPr>
        <w:t>_</w:t>
      </w:r>
      <w:r w:rsidR="002028B5">
        <w:rPr>
          <w:rFonts w:ascii="Times New Roman" w:hAnsi="Times New Roman" w:cs="Times New Roman"/>
          <w:sz w:val="28"/>
          <w:szCs w:val="28"/>
        </w:rPr>
        <w:t>______</w:t>
      </w:r>
      <w:r w:rsidRPr="005D3B1C">
        <w:rPr>
          <w:rFonts w:ascii="Times New Roman" w:hAnsi="Times New Roman" w:cs="Times New Roman"/>
          <w:sz w:val="28"/>
          <w:szCs w:val="28"/>
        </w:rPr>
        <w:t xml:space="preserve"> </w:t>
      </w:r>
      <w:r w:rsidR="00E638D6">
        <w:rPr>
          <w:rFonts w:ascii="Times New Roman" w:hAnsi="Times New Roman" w:cs="Times New Roman"/>
          <w:sz w:val="28"/>
          <w:szCs w:val="28"/>
        </w:rPr>
        <w:t>202</w:t>
      </w:r>
      <w:r w:rsidR="006D77A3" w:rsidRPr="00157E5C">
        <w:rPr>
          <w:rFonts w:ascii="Times New Roman" w:hAnsi="Times New Roman" w:cs="Times New Roman"/>
          <w:sz w:val="28"/>
          <w:szCs w:val="28"/>
        </w:rPr>
        <w:t>4</w:t>
      </w:r>
      <w:r w:rsidR="002028B5">
        <w:rPr>
          <w:rFonts w:ascii="Times New Roman" w:hAnsi="Times New Roman" w:cs="Times New Roman"/>
          <w:sz w:val="28"/>
          <w:szCs w:val="28"/>
        </w:rPr>
        <w:t xml:space="preserve"> </w:t>
      </w:r>
      <w:r w:rsidRPr="005D3B1C">
        <w:rPr>
          <w:rFonts w:ascii="Times New Roman" w:hAnsi="Times New Roman" w:cs="Times New Roman"/>
          <w:sz w:val="28"/>
          <w:szCs w:val="28"/>
        </w:rPr>
        <w:t>года</w:t>
      </w:r>
    </w:p>
    <w:p w14:paraId="278A63B2" w14:textId="77777777" w:rsidR="00F6506C" w:rsidRPr="005D3B1C" w:rsidRDefault="00F6506C" w:rsidP="00F6506C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1F756A" w14:textId="77777777" w:rsidR="004E7855" w:rsidRPr="002969B7" w:rsidRDefault="00486850" w:rsidP="00F65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ab/>
      </w:r>
      <w:r w:rsidRPr="005D3B1C">
        <w:rPr>
          <w:rFonts w:ascii="Times New Roman" w:hAnsi="Times New Roman" w:cs="Times New Roman"/>
          <w:b/>
          <w:sz w:val="28"/>
          <w:szCs w:val="28"/>
        </w:rPr>
        <w:t>МУ «Администрация города Тулуна»</w:t>
      </w:r>
      <w:r w:rsidRPr="005D3B1C">
        <w:rPr>
          <w:rFonts w:ascii="Times New Roman" w:hAnsi="Times New Roman" w:cs="Times New Roman"/>
          <w:sz w:val="28"/>
          <w:szCs w:val="28"/>
        </w:rPr>
        <w:t>, именуемое в дальнейшем «</w:t>
      </w:r>
      <w:r w:rsidRPr="002969B7">
        <w:rPr>
          <w:rFonts w:ascii="Times New Roman" w:hAnsi="Times New Roman" w:cs="Times New Roman"/>
          <w:b/>
          <w:sz w:val="28"/>
          <w:szCs w:val="28"/>
        </w:rPr>
        <w:t>Продавец</w:t>
      </w:r>
      <w:r w:rsidRPr="002969B7">
        <w:rPr>
          <w:rFonts w:ascii="Times New Roman" w:hAnsi="Times New Roman" w:cs="Times New Roman"/>
          <w:sz w:val="28"/>
          <w:szCs w:val="28"/>
        </w:rPr>
        <w:t xml:space="preserve">», в лице </w:t>
      </w:r>
      <w:r w:rsidR="001563F8" w:rsidRPr="002969B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2969B7">
        <w:rPr>
          <w:rFonts w:ascii="Times New Roman" w:hAnsi="Times New Roman" w:cs="Times New Roman"/>
          <w:sz w:val="28"/>
          <w:szCs w:val="28"/>
        </w:rPr>
        <w:t>, действующего на основании</w:t>
      </w:r>
      <w:r w:rsidR="001563F8" w:rsidRPr="002969B7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Pr="002969B7">
        <w:rPr>
          <w:rFonts w:ascii="Times New Roman" w:hAnsi="Times New Roman" w:cs="Times New Roman"/>
          <w:sz w:val="28"/>
          <w:szCs w:val="28"/>
        </w:rPr>
        <w:t xml:space="preserve">, </w:t>
      </w:r>
      <w:r w:rsidR="001563F8" w:rsidRPr="002969B7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1563F8" w:rsidRPr="002969B7">
        <w:rPr>
          <w:rFonts w:ascii="Times New Roman" w:hAnsi="Times New Roman" w:cs="Times New Roman"/>
          <w:bCs/>
          <w:sz w:val="28"/>
          <w:szCs w:val="28"/>
        </w:rPr>
        <w:t xml:space="preserve">Комитете по управлению муниципальным имуществом администрации городского округа, утвержденного распоряжением администрации городского округа от 09.01.2020 </w:t>
      </w:r>
      <w:r w:rsidR="00F6506C" w:rsidRPr="002969B7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1563F8" w:rsidRPr="002969B7">
        <w:rPr>
          <w:rFonts w:ascii="Times New Roman" w:hAnsi="Times New Roman" w:cs="Times New Roman"/>
          <w:bCs/>
          <w:sz w:val="28"/>
          <w:szCs w:val="28"/>
        </w:rPr>
        <w:t xml:space="preserve">№ 01, </w:t>
      </w:r>
      <w:r w:rsidRPr="002969B7">
        <w:rPr>
          <w:rFonts w:ascii="Times New Roman" w:hAnsi="Times New Roman" w:cs="Times New Roman"/>
          <w:sz w:val="28"/>
          <w:szCs w:val="28"/>
        </w:rPr>
        <w:t>с одной стороны, и</w:t>
      </w:r>
      <w:r w:rsidR="004E7855" w:rsidRPr="002969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E81D80" w14:textId="77777777" w:rsidR="004666C9" w:rsidRPr="002969B7" w:rsidRDefault="001563F8" w:rsidP="00466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9B7">
        <w:rPr>
          <w:rFonts w:ascii="Times New Roman" w:hAnsi="Times New Roman" w:cs="Times New Roman"/>
          <w:sz w:val="28"/>
          <w:szCs w:val="28"/>
        </w:rPr>
        <w:t>____________________________</w:t>
      </w:r>
      <w:r w:rsidR="00486850" w:rsidRPr="002969B7">
        <w:rPr>
          <w:rFonts w:ascii="Times New Roman" w:hAnsi="Times New Roman" w:cs="Times New Roman"/>
          <w:sz w:val="28"/>
          <w:szCs w:val="28"/>
        </w:rPr>
        <w:t xml:space="preserve">, </w:t>
      </w:r>
      <w:r w:rsidRPr="002969B7">
        <w:rPr>
          <w:rFonts w:ascii="Times New Roman" w:hAnsi="Times New Roman" w:cs="Times New Roman"/>
          <w:sz w:val="28"/>
          <w:szCs w:val="28"/>
        </w:rPr>
        <w:t xml:space="preserve">именуемый(ое) в дальнейшем «Покупатель», в лице ____________________________________________, действующего(ей) на основании ______________________________________, с другой стороны (далее по тексту – «Стороны»), </w:t>
      </w:r>
    </w:p>
    <w:p w14:paraId="2BC0A7F9" w14:textId="77777777" w:rsidR="001563F8" w:rsidRPr="002969B7" w:rsidRDefault="001563F8" w:rsidP="00466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9B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 27 августа 2012 года № 860, на основании постановления администрации города Тулуна от _____________ № __________ и </w:t>
      </w:r>
      <w:r w:rsidR="004666C9" w:rsidRPr="002969B7">
        <w:rPr>
          <w:rFonts w:ascii="Times New Roman" w:hAnsi="Times New Roman" w:cs="Times New Roman"/>
          <w:sz w:val="28"/>
          <w:szCs w:val="28"/>
        </w:rPr>
        <w:t xml:space="preserve"> </w:t>
      </w:r>
      <w:r w:rsidRPr="002969B7">
        <w:rPr>
          <w:rFonts w:ascii="Times New Roman" w:hAnsi="Times New Roman" w:cs="Times New Roman"/>
          <w:sz w:val="28"/>
          <w:szCs w:val="28"/>
        </w:rPr>
        <w:t>п</w:t>
      </w:r>
      <w:r w:rsidRPr="002969B7">
        <w:rPr>
          <w:rFonts w:ascii="Times New Roman" w:eastAsia="Calibri" w:hAnsi="Times New Roman" w:cs="Times New Roman"/>
          <w:sz w:val="28"/>
          <w:szCs w:val="28"/>
        </w:rPr>
        <w:t xml:space="preserve">ротокола </w:t>
      </w:r>
      <w:r w:rsidRPr="002969B7">
        <w:rPr>
          <w:rFonts w:ascii="Times New Roman" w:hAnsi="Times New Roman" w:cs="Times New Roman"/>
          <w:sz w:val="28"/>
          <w:szCs w:val="28"/>
        </w:rPr>
        <w:t xml:space="preserve">об итогах продажи имущества </w:t>
      </w:r>
      <w:r w:rsidRPr="002969B7">
        <w:rPr>
          <w:rFonts w:ascii="Times New Roman" w:eastAsia="Calibri" w:hAnsi="Times New Roman" w:cs="Times New Roman"/>
          <w:sz w:val="28"/>
          <w:szCs w:val="28"/>
        </w:rPr>
        <w:t xml:space="preserve">от ____________ № </w:t>
      </w:r>
      <w:r w:rsidRPr="002969B7">
        <w:rPr>
          <w:rFonts w:ascii="Times New Roman" w:hAnsi="Times New Roman" w:cs="Times New Roman"/>
          <w:sz w:val="28"/>
          <w:szCs w:val="28"/>
        </w:rPr>
        <w:t>__________, заключили настоящий Договор (далее – Договор) о нижеследующем:</w:t>
      </w:r>
    </w:p>
    <w:p w14:paraId="18F8B83A" w14:textId="77777777" w:rsidR="001563F8" w:rsidRPr="005D3B1C" w:rsidRDefault="001563F8" w:rsidP="00CD1F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C04876" w14:textId="77777777" w:rsidR="00F6506C" w:rsidRPr="005D3B1C" w:rsidRDefault="00F6506C" w:rsidP="00F650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14:paraId="23A8A3F8" w14:textId="77777777" w:rsidR="00F6506C" w:rsidRPr="005D3B1C" w:rsidRDefault="00F6506C" w:rsidP="00F650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7A7376A" w14:textId="77777777" w:rsidR="00F6506C" w:rsidRPr="005D3B1C" w:rsidRDefault="00F6506C" w:rsidP="00F650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>1.1. По настоящему Договору Продавец обязуется передать в собственность имущество, принадлежащее на праве собственности муниципальному образованию – «город Тулун», указанное в пункте 1.2 настоящего Договора, а Покупатель принять указанное имущество и оплатить его в порядке, установленном настоящим Договором.</w:t>
      </w:r>
    </w:p>
    <w:p w14:paraId="05059A94" w14:textId="7045F929" w:rsidR="005D3B1C" w:rsidRDefault="00F6506C" w:rsidP="00F650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 xml:space="preserve">1.2. Сведения об имуществе, являющемся предметом настоящего Договора: </w:t>
      </w:r>
    </w:p>
    <w:p w14:paraId="4774892A" w14:textId="3AC21AD7" w:rsidR="00000729" w:rsidRPr="005D3B1C" w:rsidRDefault="00000729" w:rsidP="0000072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2BE21E7D" w14:textId="77777777" w:rsidR="00F6506C" w:rsidRPr="005D3B1C" w:rsidRDefault="00F6506C" w:rsidP="00F6506C">
      <w:pPr>
        <w:pStyle w:val="ac"/>
        <w:tabs>
          <w:tab w:val="left" w:pos="567"/>
        </w:tabs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5D3B1C">
        <w:rPr>
          <w:rFonts w:ascii="Times New Roman" w:hAnsi="Times New Roman" w:cs="Times New Roman"/>
          <w:b w:val="0"/>
          <w:bCs w:val="0"/>
          <w:color w:val="auto"/>
        </w:rPr>
        <w:t>1.3.</w:t>
      </w:r>
      <w:r w:rsidRPr="005D3B1C">
        <w:rPr>
          <w:rFonts w:ascii="Times New Roman" w:hAnsi="Times New Roman" w:cs="Times New Roman"/>
          <w:b w:val="0"/>
          <w:bCs w:val="0"/>
          <w:i/>
          <w:color w:val="auto"/>
        </w:rPr>
        <w:t xml:space="preserve">  </w:t>
      </w:r>
      <w:r w:rsidRPr="005D3B1C">
        <w:rPr>
          <w:rFonts w:ascii="Times New Roman" w:hAnsi="Times New Roman" w:cs="Times New Roman"/>
          <w:b w:val="0"/>
          <w:bCs w:val="0"/>
          <w:color w:val="auto"/>
        </w:rPr>
        <w:t xml:space="preserve">Имущество принадлежит муниципальному образованию – «город Тулун» на праве собственности, о чем в Едином государственном реестре недвижимости сделаны записи о регистрации права от «___» ______________ года № ____________________, от «___» ______________ года № ____________________. </w:t>
      </w:r>
    </w:p>
    <w:p w14:paraId="1CB8709D" w14:textId="77777777" w:rsidR="009B316B" w:rsidRPr="005D3B1C" w:rsidRDefault="00F6506C" w:rsidP="009B316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lastRenderedPageBreak/>
        <w:t xml:space="preserve">1.4. Продавец гарантирует, что к моменту заключения настоящего Договора Имущество не отчуждено, не заложено, </w:t>
      </w:r>
      <w:r w:rsidR="009B316B" w:rsidRPr="005D3B1C">
        <w:rPr>
          <w:rFonts w:ascii="Times New Roman" w:hAnsi="Times New Roman" w:cs="Times New Roman"/>
          <w:sz w:val="28"/>
          <w:szCs w:val="28"/>
        </w:rPr>
        <w:t>в споре, под арестом и запретом не состо</w:t>
      </w:r>
      <w:r w:rsidR="004666C9">
        <w:rPr>
          <w:rFonts w:ascii="Times New Roman" w:hAnsi="Times New Roman" w:cs="Times New Roman"/>
          <w:sz w:val="28"/>
          <w:szCs w:val="28"/>
        </w:rPr>
        <w:t>и</w:t>
      </w:r>
      <w:r w:rsidR="009B316B" w:rsidRPr="005D3B1C">
        <w:rPr>
          <w:rFonts w:ascii="Times New Roman" w:hAnsi="Times New Roman" w:cs="Times New Roman"/>
          <w:sz w:val="28"/>
          <w:szCs w:val="28"/>
        </w:rPr>
        <w:t>т и свободн</w:t>
      </w:r>
      <w:r w:rsidR="004666C9">
        <w:rPr>
          <w:rFonts w:ascii="Times New Roman" w:hAnsi="Times New Roman" w:cs="Times New Roman"/>
          <w:sz w:val="28"/>
          <w:szCs w:val="28"/>
        </w:rPr>
        <w:t>о</w:t>
      </w:r>
      <w:r w:rsidR="009B316B" w:rsidRPr="005D3B1C">
        <w:rPr>
          <w:rFonts w:ascii="Times New Roman" w:hAnsi="Times New Roman" w:cs="Times New Roman"/>
          <w:sz w:val="28"/>
          <w:szCs w:val="28"/>
        </w:rPr>
        <w:t xml:space="preserve"> от любых прав третьих лиц.</w:t>
      </w:r>
    </w:p>
    <w:p w14:paraId="6AC4EA49" w14:textId="77777777" w:rsidR="009B316B" w:rsidRPr="005D3B1C" w:rsidRDefault="009B316B" w:rsidP="00CD1F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5CD5A7" w14:textId="77777777" w:rsidR="009B316B" w:rsidRPr="005D3B1C" w:rsidRDefault="009B316B" w:rsidP="009B316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3B1C">
        <w:rPr>
          <w:rFonts w:ascii="Times New Roman" w:hAnsi="Times New Roman" w:cs="Times New Roman"/>
          <w:bCs/>
          <w:sz w:val="28"/>
          <w:szCs w:val="28"/>
        </w:rPr>
        <w:t>2.  Цена Договора и порядок оплаты</w:t>
      </w:r>
    </w:p>
    <w:p w14:paraId="477D2722" w14:textId="77777777" w:rsidR="009B316B" w:rsidRPr="005D3B1C" w:rsidRDefault="009B316B" w:rsidP="009B3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1D27A7" w14:textId="77777777" w:rsidR="00E23423" w:rsidRPr="00E23423" w:rsidRDefault="00E23423" w:rsidP="00E23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423">
        <w:rPr>
          <w:rFonts w:ascii="Times New Roman" w:hAnsi="Times New Roman" w:cs="Times New Roman"/>
          <w:sz w:val="28"/>
          <w:szCs w:val="28"/>
        </w:rPr>
        <w:t>2.1. Стоимость транспортного средства определена по итогам аукциона и составляет ____________________________________ (_______________) рублей _____ копеек, в том числе НДС 20 % в размере ___________________ (________________________) рублей _____ копеек.</w:t>
      </w:r>
    </w:p>
    <w:p w14:paraId="64EABD1E" w14:textId="77777777" w:rsidR="00E23423" w:rsidRPr="005D3B1C" w:rsidRDefault="00E23423" w:rsidP="00E2342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23423">
        <w:rPr>
          <w:rFonts w:ascii="Times New Roman" w:hAnsi="Times New Roman" w:cs="Times New Roman"/>
        </w:rPr>
        <w:t xml:space="preserve">2.2. </w:t>
      </w:r>
      <w:r w:rsidRPr="005D3B1C">
        <w:rPr>
          <w:rFonts w:ascii="Times New Roman" w:hAnsi="Times New Roman" w:cs="Times New Roman"/>
        </w:rPr>
        <w:t xml:space="preserve">Задаток в сумме _____________ (_____________________________) рублей __ копеек, внесенный Покупателем на расчетный счет </w:t>
      </w:r>
      <w:r>
        <w:rPr>
          <w:rFonts w:ascii="Times New Roman" w:hAnsi="Times New Roman" w:cs="Times New Roman"/>
        </w:rPr>
        <w:t>оператора электронной площадки</w:t>
      </w:r>
      <w:r w:rsidRPr="005D3B1C">
        <w:rPr>
          <w:rFonts w:ascii="Times New Roman" w:hAnsi="Times New Roman" w:cs="Times New Roman"/>
        </w:rPr>
        <w:t xml:space="preserve">, засчитывается в счет оплаты Имущества. </w:t>
      </w:r>
    </w:p>
    <w:p w14:paraId="30350DE6" w14:textId="7ABDF847" w:rsidR="00E23423" w:rsidRPr="00E23423" w:rsidRDefault="00E23423" w:rsidP="00E2342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i/>
          <w:kern w:val="32"/>
        </w:rPr>
      </w:pPr>
      <w:r w:rsidRPr="00E23423">
        <w:rPr>
          <w:rFonts w:ascii="Times New Roman" w:hAnsi="Times New Roman" w:cs="Times New Roman"/>
          <w:b/>
          <w:bCs/>
          <w:i/>
          <w:kern w:val="32"/>
          <w:highlight w:val="yellow"/>
        </w:rPr>
        <w:t>Вариант 1: для покупателей физических лиц, не являющихся индивидуальными предпринимателями:</w:t>
      </w:r>
    </w:p>
    <w:p w14:paraId="7E62FB68" w14:textId="77777777" w:rsidR="00E23423" w:rsidRPr="00E23423" w:rsidRDefault="00E23423" w:rsidP="00E23423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</w:rPr>
      </w:pPr>
      <w:r w:rsidRPr="00E23423">
        <w:rPr>
          <w:rFonts w:ascii="Times New Roman" w:hAnsi="Times New Roman" w:cs="Times New Roman"/>
        </w:rPr>
        <w:t>2.3. О</w:t>
      </w:r>
      <w:r w:rsidRPr="00E23423">
        <w:rPr>
          <w:rFonts w:ascii="Times New Roman" w:eastAsia="Calibri" w:hAnsi="Times New Roman" w:cs="Times New Roman"/>
          <w:bCs/>
        </w:rPr>
        <w:t xml:space="preserve">плата </w:t>
      </w:r>
      <w:r w:rsidRPr="00E23423">
        <w:rPr>
          <w:rFonts w:ascii="Times New Roman" w:hAnsi="Times New Roman" w:cs="Times New Roman"/>
        </w:rPr>
        <w:t xml:space="preserve">Цены Договора в размере ________________ (_______________________________________) рублей _____копеек (за вычетом суммы налога на добавленную стоимость) осуществляется Покупателем </w:t>
      </w:r>
      <w:r w:rsidRPr="00E23423">
        <w:rPr>
          <w:rFonts w:ascii="Times New Roman" w:eastAsia="Calibri" w:hAnsi="Times New Roman" w:cs="Times New Roman"/>
          <w:bCs/>
        </w:rPr>
        <w:t xml:space="preserve">единовременно в течение 10 (десяти) календарных дней </w:t>
      </w:r>
      <w:r w:rsidRPr="00E23423">
        <w:rPr>
          <w:rFonts w:ascii="Times New Roman" w:hAnsi="Times New Roman" w:cs="Times New Roman"/>
        </w:rPr>
        <w:t>со дня заключения договора купли-продажи по следующим реквизитам</w:t>
      </w:r>
      <w:r w:rsidRPr="00E23423">
        <w:rPr>
          <w:rFonts w:ascii="Times New Roman" w:eastAsia="Calibri" w:hAnsi="Times New Roman" w:cs="Times New Roman"/>
          <w:bCs/>
        </w:rPr>
        <w:t xml:space="preserve">: </w:t>
      </w:r>
    </w:p>
    <w:p w14:paraId="3653B03B" w14:textId="77777777" w:rsidR="00E23423" w:rsidRPr="00E23423" w:rsidRDefault="00E23423" w:rsidP="00E23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423">
        <w:rPr>
          <w:rFonts w:ascii="Times New Roman" w:hAnsi="Times New Roman" w:cs="Times New Roman"/>
          <w:sz w:val="28"/>
          <w:szCs w:val="28"/>
        </w:rPr>
        <w:t>Получатель: УФК по Иркутской области (МУ «Администрация города Тулуна», КУМИ), ИНН/КПП 3816001999/381645002, БИК 012520101, Р/сч  03100643000000013400, к/сч 40102810145370000026, БАНК: Отделение Иркутск Банка России//УФК по Иркутской области, г.Иркутск, КБК: 91011402043041000410 –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частности реализации основных средств по указанному имуществу (сбор), ОКТМО 25732000.</w:t>
      </w:r>
    </w:p>
    <w:p w14:paraId="439C8D31" w14:textId="77777777" w:rsidR="00E23423" w:rsidRPr="00E23423" w:rsidRDefault="00E23423" w:rsidP="00E23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423">
        <w:rPr>
          <w:rFonts w:ascii="Times New Roman" w:hAnsi="Times New Roman" w:cs="Times New Roman"/>
          <w:sz w:val="28"/>
          <w:szCs w:val="28"/>
        </w:rPr>
        <w:t xml:space="preserve">В платежном поручении на оплату должны быть указаны сведения о Покупателе, реквизиты Договора. </w:t>
      </w:r>
    </w:p>
    <w:p w14:paraId="67E16EC2" w14:textId="77777777" w:rsidR="00E23423" w:rsidRPr="00E23423" w:rsidRDefault="00E23423" w:rsidP="00E23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423">
        <w:rPr>
          <w:rFonts w:ascii="Times New Roman" w:hAnsi="Times New Roman" w:cs="Times New Roman"/>
          <w:bCs/>
          <w:iCs/>
          <w:sz w:val="28"/>
          <w:szCs w:val="28"/>
        </w:rPr>
        <w:t>2.4.</w:t>
      </w:r>
      <w:r w:rsidRPr="00E2342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23423">
        <w:rPr>
          <w:rFonts w:ascii="Times New Roman" w:hAnsi="Times New Roman" w:cs="Times New Roman"/>
          <w:bCs/>
          <w:iCs/>
          <w:sz w:val="28"/>
          <w:szCs w:val="28"/>
        </w:rPr>
        <w:t>Сумма налога на добавленную стоимость в размере _____________ (_________________________) рублей ____ копеек</w:t>
      </w:r>
      <w:r w:rsidRPr="00E23423">
        <w:rPr>
          <w:rFonts w:ascii="Times New Roman" w:hAnsi="Times New Roman" w:cs="Times New Roman"/>
          <w:sz w:val="28"/>
          <w:szCs w:val="28"/>
        </w:rPr>
        <w:t xml:space="preserve"> должна быть внесена Покупателем </w:t>
      </w:r>
      <w:r w:rsidRPr="00E23423">
        <w:rPr>
          <w:rFonts w:ascii="Times New Roman" w:eastAsia="Calibri" w:hAnsi="Times New Roman" w:cs="Times New Roman"/>
          <w:bCs/>
          <w:sz w:val="28"/>
          <w:szCs w:val="28"/>
        </w:rPr>
        <w:t xml:space="preserve">единовременно в течение 10 (десяти) календарных дней </w:t>
      </w:r>
      <w:r w:rsidRPr="00E23423">
        <w:rPr>
          <w:rFonts w:ascii="Times New Roman" w:hAnsi="Times New Roman" w:cs="Times New Roman"/>
          <w:sz w:val="28"/>
          <w:szCs w:val="28"/>
        </w:rPr>
        <w:t>со дня заключения договора купли-продажи по следующим реквизитам</w:t>
      </w:r>
      <w:r w:rsidRPr="00E23423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Pr="00E23423">
        <w:rPr>
          <w:rFonts w:ascii="Times New Roman" w:hAnsi="Times New Roman" w:cs="Times New Roman"/>
          <w:sz w:val="28"/>
          <w:szCs w:val="28"/>
        </w:rPr>
        <w:t>МУ «Администрация города Тулуна», ИНН 3816001999, КПП 381601001, БИК 012520101, к/с 40102810145370000026, ОТДЕЛЕНИЕ ИРКУТСК, счет  03232643257320003400, ОКТМО 25732000.</w:t>
      </w:r>
    </w:p>
    <w:p w14:paraId="4E630023" w14:textId="77777777" w:rsidR="00E23423" w:rsidRPr="00E23423" w:rsidRDefault="00E23423" w:rsidP="00E2342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23423">
        <w:rPr>
          <w:rFonts w:ascii="Times New Roman" w:hAnsi="Times New Roman" w:cs="Times New Roman"/>
        </w:rPr>
        <w:t>В платежном поручении должно быть указано: «Оплата суммы НДС, а также указаны реквизиты Договора и сведения о Покупателе».</w:t>
      </w:r>
    </w:p>
    <w:p w14:paraId="47091BA0" w14:textId="77777777" w:rsidR="00E23423" w:rsidRPr="00E23423" w:rsidRDefault="00E23423" w:rsidP="00E234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3423">
        <w:rPr>
          <w:rFonts w:ascii="Times New Roman" w:hAnsi="Times New Roman" w:cs="Times New Roman"/>
          <w:sz w:val="28"/>
          <w:szCs w:val="28"/>
        </w:rPr>
        <w:t>2.5. Надлежащим исполнением обязанности Покупателя по оплате Имущества является поступление денежных средств на счета Продавца в суммах и в срок, указанные в пунктах 2.3, 2.4 настоящего Договора.</w:t>
      </w:r>
    </w:p>
    <w:p w14:paraId="4375ABF5" w14:textId="77777777" w:rsidR="00E23423" w:rsidRPr="00E23423" w:rsidRDefault="00E23423" w:rsidP="00E234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423">
        <w:rPr>
          <w:rFonts w:ascii="Times New Roman" w:hAnsi="Times New Roman" w:cs="Times New Roman"/>
          <w:b/>
          <w:i/>
          <w:sz w:val="28"/>
          <w:szCs w:val="28"/>
          <w:highlight w:val="yellow"/>
        </w:rPr>
        <w:lastRenderedPageBreak/>
        <w:t>Вариант 2: для покупателей юридических лиц и физических лиц, являющихся индивидуальными предпринимателями:</w:t>
      </w:r>
      <w:r w:rsidRPr="00E234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4529FE3" w14:textId="77777777" w:rsidR="00E23423" w:rsidRPr="00E23423" w:rsidRDefault="00E23423" w:rsidP="00E23423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</w:rPr>
      </w:pPr>
      <w:r w:rsidRPr="00E23423">
        <w:rPr>
          <w:rFonts w:ascii="Times New Roman" w:hAnsi="Times New Roman" w:cs="Times New Roman"/>
        </w:rPr>
        <w:t>2.3. О</w:t>
      </w:r>
      <w:r w:rsidRPr="00E23423">
        <w:rPr>
          <w:rFonts w:ascii="Times New Roman" w:eastAsia="Calibri" w:hAnsi="Times New Roman" w:cs="Times New Roman"/>
          <w:bCs/>
        </w:rPr>
        <w:t xml:space="preserve">плата </w:t>
      </w:r>
      <w:r w:rsidRPr="00E23423">
        <w:rPr>
          <w:rFonts w:ascii="Times New Roman" w:hAnsi="Times New Roman" w:cs="Times New Roman"/>
        </w:rPr>
        <w:t xml:space="preserve">Цены Договора в размере ________________ (_______________________________________) рублей _____копеек (за вычетом суммы налога на добавленную стоимость) осуществляется Покупателем </w:t>
      </w:r>
      <w:r w:rsidRPr="00E23423">
        <w:rPr>
          <w:rFonts w:ascii="Times New Roman" w:eastAsia="Calibri" w:hAnsi="Times New Roman" w:cs="Times New Roman"/>
          <w:bCs/>
        </w:rPr>
        <w:t xml:space="preserve">единовременно в течение 10 (десяти) календарных дней </w:t>
      </w:r>
      <w:r w:rsidRPr="00E23423">
        <w:rPr>
          <w:rFonts w:ascii="Times New Roman" w:hAnsi="Times New Roman" w:cs="Times New Roman"/>
        </w:rPr>
        <w:t>со дня заключения договора купли-продажи по следующим реквизитам</w:t>
      </w:r>
      <w:r w:rsidRPr="00E23423">
        <w:rPr>
          <w:rFonts w:ascii="Times New Roman" w:eastAsia="Calibri" w:hAnsi="Times New Roman" w:cs="Times New Roman"/>
          <w:bCs/>
        </w:rPr>
        <w:t xml:space="preserve">: </w:t>
      </w:r>
    </w:p>
    <w:p w14:paraId="40CC7EB0" w14:textId="77777777" w:rsidR="00E23423" w:rsidRPr="00E23423" w:rsidRDefault="00E23423" w:rsidP="00E23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423">
        <w:rPr>
          <w:rFonts w:ascii="Times New Roman" w:hAnsi="Times New Roman" w:cs="Times New Roman"/>
          <w:sz w:val="28"/>
          <w:szCs w:val="28"/>
        </w:rPr>
        <w:t>Получатель: УФК по Иркутской области (МУ «Администрация города Тулуна», КУМИ), ИНН/КПП 3816001999/381645002, БИК 012520101, Р/сч  03100643000000013400, к/сч 40102810145370000026, БАНК: Отделение Иркутск Банка России//УФК по Иркутской области, г.Иркутск, КБК: 91011402043041000410 –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частности реализации основных средств по указанному имуществу (сбор), ОКТМО 25732000.</w:t>
      </w:r>
    </w:p>
    <w:p w14:paraId="0024FAC3" w14:textId="77777777" w:rsidR="00E23423" w:rsidRPr="00E23423" w:rsidRDefault="00E23423" w:rsidP="00E23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423">
        <w:rPr>
          <w:rFonts w:ascii="Times New Roman" w:hAnsi="Times New Roman" w:cs="Times New Roman"/>
          <w:sz w:val="28"/>
          <w:szCs w:val="28"/>
        </w:rPr>
        <w:t xml:space="preserve">В платежном поручении на оплату должны быть указаны сведения о Покупателе, реквизиты Договора. </w:t>
      </w:r>
    </w:p>
    <w:p w14:paraId="25B4AFA2" w14:textId="77777777" w:rsidR="00E23423" w:rsidRPr="00E23423" w:rsidRDefault="00E23423" w:rsidP="00E23423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3423">
        <w:rPr>
          <w:rFonts w:ascii="Times New Roman" w:hAnsi="Times New Roman" w:cs="Times New Roman"/>
          <w:sz w:val="28"/>
          <w:szCs w:val="28"/>
        </w:rPr>
        <w:tab/>
        <w:t xml:space="preserve">2.3. </w:t>
      </w:r>
      <w:r w:rsidRPr="00E2342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абзацем вторым пункта 3 статьи 161 Налогового кодекса Российской Федерации покупатель обязан исчислить и уплатить соответствующую сумму НДС в бюджет. </w:t>
      </w:r>
    </w:p>
    <w:p w14:paraId="1FC29473" w14:textId="77777777" w:rsidR="00E23423" w:rsidRPr="00E23423" w:rsidRDefault="00E23423" w:rsidP="00E23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423">
        <w:rPr>
          <w:rFonts w:ascii="Times New Roman" w:hAnsi="Times New Roman" w:cs="Times New Roman"/>
          <w:sz w:val="28"/>
          <w:szCs w:val="28"/>
        </w:rPr>
        <w:t>2.4. Моментом оплаты считается день зачисления денежных средств на указанный в настоящем разделе Договора счет Продавца.</w:t>
      </w:r>
    </w:p>
    <w:p w14:paraId="71D44821" w14:textId="1273E703" w:rsidR="00762BEA" w:rsidRDefault="00762BEA" w:rsidP="00E96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E81F5A" w14:textId="77777777" w:rsidR="00000729" w:rsidRPr="00000729" w:rsidRDefault="00000729" w:rsidP="000007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0729">
        <w:rPr>
          <w:rFonts w:ascii="Times New Roman" w:hAnsi="Times New Roman" w:cs="Times New Roman"/>
          <w:bCs/>
          <w:sz w:val="28"/>
          <w:szCs w:val="28"/>
        </w:rPr>
        <w:t xml:space="preserve">3. Существенные условия </w:t>
      </w:r>
    </w:p>
    <w:p w14:paraId="02078BC0" w14:textId="77777777" w:rsidR="00000729" w:rsidRPr="00000729" w:rsidRDefault="00000729" w:rsidP="000007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689063C" w14:textId="77777777" w:rsidR="00000729" w:rsidRPr="00000729" w:rsidRDefault="00000729" w:rsidP="00000729">
      <w:pPr>
        <w:numPr>
          <w:ilvl w:val="1"/>
          <w:numId w:val="6"/>
        </w:numPr>
        <w:autoSpaceDE w:val="0"/>
        <w:autoSpaceDN w:val="0"/>
        <w:adjustRightInd w:val="0"/>
        <w:spacing w:before="120"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Имущества установлены обязательства, которые обязан выполнить покупатель: </w:t>
      </w:r>
    </w:p>
    <w:p w14:paraId="6D509C9B" w14:textId="518A3054" w:rsidR="00E23423" w:rsidRPr="00E23423" w:rsidRDefault="00E23423" w:rsidP="00E23423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Hlk114753269"/>
      <w:r w:rsidRPr="00E2342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23423">
        <w:rPr>
          <w:rFonts w:ascii="Times New Roman" w:hAnsi="Times New Roman" w:cs="Times New Roman"/>
          <w:sz w:val="28"/>
          <w:szCs w:val="28"/>
        </w:rPr>
        <w:t>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14:paraId="4894D102" w14:textId="463EF5F2" w:rsidR="00E23423" w:rsidRPr="00E23423" w:rsidRDefault="00E23423" w:rsidP="00E23423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3423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23423">
        <w:rPr>
          <w:rFonts w:ascii="Times New Roman" w:hAnsi="Times New Roman" w:cs="Times New Roman"/>
          <w:sz w:val="28"/>
          <w:szCs w:val="28"/>
        </w:rPr>
        <w:t>максимальный период прекращения поставок потребителям и абонентам соответствующих товаров, оказания услуг и допустимый объем непредоставления соответствующих товаров, услуг не должен превышать установленный постановлением Правительства РФ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энергии»;</w:t>
      </w:r>
    </w:p>
    <w:p w14:paraId="10230662" w14:textId="7F2E3791" w:rsidR="00E23423" w:rsidRPr="00E23423" w:rsidRDefault="00E23423" w:rsidP="00E23423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3423">
        <w:rPr>
          <w:rFonts w:ascii="Times New Roman" w:hAnsi="Times New Roman" w:cs="Times New Roman"/>
          <w:sz w:val="28"/>
          <w:szCs w:val="28"/>
        </w:rPr>
        <w:t xml:space="preserve"> 3)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23423">
        <w:rPr>
          <w:rFonts w:ascii="Times New Roman" w:hAnsi="Times New Roman" w:cs="Times New Roman"/>
          <w:sz w:val="28"/>
          <w:szCs w:val="28"/>
        </w:rPr>
        <w:t xml:space="preserve">обеспечить эксплуатацию объектов в соответствии с Правилами технической эксплуатации электрических станций и сетей Российской Федерации, утвержденными Приказом Минэнерго России от 04.10.2022 № </w:t>
      </w:r>
      <w:r w:rsidRPr="00E23423">
        <w:rPr>
          <w:rFonts w:ascii="Times New Roman" w:hAnsi="Times New Roman" w:cs="Times New Roman"/>
          <w:sz w:val="28"/>
          <w:szCs w:val="28"/>
        </w:rPr>
        <w:lastRenderedPageBreak/>
        <w:t>1070 и Правилами устройства электроустановок, утвержденными приказом Минэнерго Российской Федерации от 08.07.2002 № 204;</w:t>
      </w:r>
    </w:p>
    <w:p w14:paraId="2AB88A1C" w14:textId="48898753" w:rsidR="00E23423" w:rsidRPr="00E23423" w:rsidRDefault="00E23423" w:rsidP="00E23423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3423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23423">
        <w:rPr>
          <w:rFonts w:ascii="Times New Roman" w:hAnsi="Times New Roman" w:cs="Times New Roman"/>
          <w:sz w:val="28"/>
          <w:szCs w:val="28"/>
        </w:rPr>
        <w:t>обеспечить электроснабжение потребителей с соблюдением требований постановления 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недискриминационного доступа к услугам по передаче электрической энергии и оказания этих услуг, утвержденных постановлением Правительства Российской Федерации от 27.12.2004 № 861;</w:t>
      </w:r>
    </w:p>
    <w:p w14:paraId="049729F8" w14:textId="09DBC874" w:rsidR="00E23423" w:rsidRPr="00E23423" w:rsidRDefault="00E23423" w:rsidP="00E23423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3423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23423">
        <w:rPr>
          <w:rFonts w:ascii="Times New Roman" w:hAnsi="Times New Roman" w:cs="Times New Roman"/>
          <w:sz w:val="28"/>
          <w:szCs w:val="28"/>
        </w:rPr>
        <w:t>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Росстандарта от 22.07.2013 № 400-ст;</w:t>
      </w:r>
    </w:p>
    <w:p w14:paraId="3631C1BF" w14:textId="35E25ED4" w:rsidR="00E23423" w:rsidRPr="00E23423" w:rsidRDefault="00E23423" w:rsidP="00E23423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3423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23423">
        <w:rPr>
          <w:rFonts w:ascii="Times New Roman" w:hAnsi="Times New Roman" w:cs="Times New Roman"/>
          <w:sz w:val="28"/>
          <w:szCs w:val="28"/>
        </w:rPr>
        <w:t xml:space="preserve">включить приватизируемое имущество в инвестиционную программу субъекта электроэнергетики в соответствии с требованиями Федерального закона от 26.03.2003 № 35-ФЗ «Об электроэнергетике» в течение </w:t>
      </w:r>
      <w:r w:rsidR="00157E5C">
        <w:rPr>
          <w:rFonts w:ascii="Times New Roman" w:hAnsi="Times New Roman" w:cs="Times New Roman"/>
          <w:sz w:val="28"/>
          <w:szCs w:val="28"/>
        </w:rPr>
        <w:t>12</w:t>
      </w:r>
      <w:bookmarkStart w:id="1" w:name="_GoBack"/>
      <w:bookmarkEnd w:id="1"/>
      <w:r w:rsidRPr="00E23423">
        <w:rPr>
          <w:rFonts w:ascii="Times New Roman" w:hAnsi="Times New Roman" w:cs="Times New Roman"/>
          <w:sz w:val="28"/>
          <w:szCs w:val="28"/>
        </w:rPr>
        <w:t xml:space="preserve"> месяцев с момента государственной регистрации права собственного на него; </w:t>
      </w:r>
    </w:p>
    <w:p w14:paraId="2DE28E23" w14:textId="6C6FA759" w:rsidR="00E23423" w:rsidRPr="00E23423" w:rsidRDefault="00E23423" w:rsidP="00E23423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3423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23423">
        <w:rPr>
          <w:rFonts w:ascii="Times New Roman" w:hAnsi="Times New Roman" w:cs="Times New Roman"/>
          <w:sz w:val="28"/>
          <w:szCs w:val="28"/>
        </w:rPr>
        <w:t>инвестиционные обязательства (обязательства по строительству, реконструкции и (или) модернизации) - в соответствии с инвестиционной программой субъекта электроэнергетики, утвержденной в соответствии с положениями Федерального закона от 26.03.2003 № 35-ФЗ «Об электроэнергетике».</w:t>
      </w:r>
    </w:p>
    <w:p w14:paraId="67738EB5" w14:textId="77777777" w:rsidR="00E23423" w:rsidRPr="00E23423" w:rsidRDefault="00E23423" w:rsidP="00E23423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3423">
        <w:rPr>
          <w:rFonts w:ascii="Times New Roman" w:hAnsi="Times New Roman" w:cs="Times New Roman"/>
          <w:sz w:val="28"/>
          <w:szCs w:val="28"/>
        </w:rPr>
        <w:t xml:space="preserve">При внесении изменений в перечисленные в настоящем пункте нормативные правовые акты покупатель должен руководствоваться ими с учетом внесенных изменений с даты их вступления в законную силу. </w:t>
      </w:r>
    </w:p>
    <w:p w14:paraId="5736A638" w14:textId="77777777" w:rsidR="00E23423" w:rsidRPr="00E23423" w:rsidRDefault="00E23423" w:rsidP="00E23423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3423">
        <w:rPr>
          <w:rFonts w:ascii="Times New Roman" w:hAnsi="Times New Roman" w:cs="Times New Roman"/>
          <w:sz w:val="28"/>
          <w:szCs w:val="28"/>
        </w:rPr>
        <w:t xml:space="preserve">В случае отмены перечисленных в настоящем пункте нормативных правовых актов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непредоставления соответствующих товаров, услуг. </w:t>
      </w:r>
    </w:p>
    <w:p w14:paraId="5144D088" w14:textId="77777777" w:rsidR="00000729" w:rsidRPr="00000729" w:rsidRDefault="00000729" w:rsidP="00000729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00729">
        <w:rPr>
          <w:rFonts w:ascii="Times New Roman" w:hAnsi="Times New Roman" w:cs="Times New Roman"/>
          <w:sz w:val="28"/>
          <w:szCs w:val="28"/>
        </w:rPr>
        <w:t>Исполнение условий инвестиционных обязательств осуществляется в соответствии с инвестиционными программами, предусмотренными нормативными правовыми актами Российской Федерации в сфере электроэнергетики.</w:t>
      </w:r>
    </w:p>
    <w:p w14:paraId="5800CC25" w14:textId="77777777" w:rsidR="00000729" w:rsidRPr="00000729" w:rsidRDefault="00000729" w:rsidP="00000729">
      <w:pPr>
        <w:overflowPunct w:val="0"/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00729">
        <w:rPr>
          <w:rFonts w:ascii="Times New Roman" w:hAnsi="Times New Roman" w:cs="Times New Roman"/>
          <w:sz w:val="28"/>
          <w:szCs w:val="28"/>
        </w:rPr>
        <w:t>Условия инвестиционных обязательств и эксплуатационных обязательств в отношении объектов электросетевого хозяйства, являющихся сложными вещами, распространяются на все их составные части.</w:t>
      </w:r>
      <w:bookmarkEnd w:id="0"/>
    </w:p>
    <w:p w14:paraId="31A48002" w14:textId="77777777" w:rsidR="00000729" w:rsidRPr="00000729" w:rsidRDefault="00000729" w:rsidP="00000729">
      <w:pPr>
        <w:overflowPunct w:val="0"/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00729">
        <w:rPr>
          <w:rFonts w:ascii="Times New Roman" w:hAnsi="Times New Roman" w:cs="Times New Roman"/>
          <w:sz w:val="28"/>
          <w:szCs w:val="28"/>
        </w:rPr>
        <w:t xml:space="preserve">В случае существенного нарушения инвестиционного обязательства и (или) эксплуатационного обязательства собственником и (или) законным владельцем имущества орган местного самоуправления вправе обратиться в суд с иском об изъятии посредством выкупа имущества, стоимость которого определяется по результатам проведения оценки такого имущества в </w:t>
      </w:r>
      <w:r w:rsidRPr="00000729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Федеральным </w:t>
      </w:r>
      <w:hyperlink r:id="rId5" w:history="1">
        <w:r w:rsidRPr="0000072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00729">
        <w:rPr>
          <w:rFonts w:ascii="Times New Roman" w:hAnsi="Times New Roman" w:cs="Times New Roman"/>
          <w:sz w:val="28"/>
          <w:szCs w:val="28"/>
        </w:rPr>
        <w:t xml:space="preserve"> от 29 июля 1998 года № 135-ФЗ «Об оценочной деятельности в Российской Федерации», за вычетом убытков, причиненных потребителям вследствие существенного нарушения инвестиционного обязательства и (или) эксплуатационного обязательства.</w:t>
      </w:r>
    </w:p>
    <w:p w14:paraId="0ECF9B08" w14:textId="77777777" w:rsidR="00000729" w:rsidRPr="00000729" w:rsidRDefault="00000729" w:rsidP="00000729">
      <w:pPr>
        <w:overflowPunct w:val="0"/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00729">
        <w:rPr>
          <w:rFonts w:ascii="Times New Roman" w:hAnsi="Times New Roman" w:cs="Times New Roman"/>
          <w:sz w:val="28"/>
          <w:szCs w:val="28"/>
        </w:rPr>
        <w:t>Инвестиционные обязательства и (или) эксплуатационные обязательства сохраняются в случае перехода права собственности на имущество к другому лицу.</w:t>
      </w:r>
    </w:p>
    <w:p w14:paraId="4D7B2E43" w14:textId="77777777" w:rsidR="00000729" w:rsidRPr="00000729" w:rsidRDefault="00000729" w:rsidP="00000729">
      <w:pPr>
        <w:overflowPunct w:val="0"/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0072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00729">
        <w:rPr>
          <w:rFonts w:ascii="Times New Roman" w:hAnsi="Times New Roman" w:cs="Times New Roman"/>
          <w:sz w:val="28"/>
          <w:szCs w:val="28"/>
        </w:rPr>
        <w:t xml:space="preserve">.2. Контроль за исполнением условий инвестиционных обязательств в отношении указанного в </w:t>
      </w:r>
      <w:hyperlink r:id="rId6" w:history="1">
        <w:r w:rsidRPr="00000729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000729">
        <w:rPr>
          <w:rFonts w:ascii="Times New Roman" w:hAnsi="Times New Roman" w:cs="Times New Roman"/>
          <w:sz w:val="28"/>
          <w:szCs w:val="28"/>
        </w:rPr>
        <w:t xml:space="preserve"> 1.2. настоящего договора имущества 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программ, которые установлены нормативными правовыми актами Российской Федерации в сфере электроэнергетики, органами исполнительной власти субъектов Российской Федерации, уполномоченными на осуществление контроля за реализацией инвестиционных программ субъектов электроэнергетики.</w:t>
      </w:r>
    </w:p>
    <w:p w14:paraId="09AAAE90" w14:textId="77777777" w:rsidR="00000729" w:rsidRPr="00000729" w:rsidRDefault="00000729" w:rsidP="00000729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729">
        <w:rPr>
          <w:rFonts w:ascii="Times New Roman" w:hAnsi="Times New Roman" w:cs="Times New Roman"/>
          <w:sz w:val="28"/>
          <w:szCs w:val="28"/>
        </w:rPr>
        <w:t xml:space="preserve">Контроль за исполнением условий эксплуатационных обязательств в отношении </w:t>
      </w:r>
      <w:bookmarkStart w:id="2" w:name="_Hlk114755741"/>
      <w:r w:rsidRPr="00000729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hyperlink r:id="rId7" w:history="1">
        <w:r w:rsidRPr="00000729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000729">
        <w:rPr>
          <w:rFonts w:ascii="Times New Roman" w:hAnsi="Times New Roman" w:cs="Times New Roman"/>
          <w:sz w:val="28"/>
          <w:szCs w:val="28"/>
        </w:rPr>
        <w:t xml:space="preserve"> 1.2. настоящего договора имущества </w:t>
      </w:r>
      <w:bookmarkEnd w:id="2"/>
      <w:r w:rsidRPr="00000729">
        <w:rPr>
          <w:rFonts w:ascii="Times New Roman" w:hAnsi="Times New Roman" w:cs="Times New Roman"/>
          <w:sz w:val="28"/>
          <w:szCs w:val="28"/>
        </w:rPr>
        <w:t>осуществляется органами местного самоуправления, принявшими решение об условиях приватизации муниципального имущества, или органами местного самоуправления, которым соответствующие полномочия переданы в установленном порядке.</w:t>
      </w:r>
    </w:p>
    <w:p w14:paraId="73F78534" w14:textId="77777777" w:rsidR="00000729" w:rsidRPr="00000729" w:rsidRDefault="00000729" w:rsidP="00000729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729">
        <w:rPr>
          <w:rFonts w:ascii="Times New Roman" w:hAnsi="Times New Roman" w:cs="Times New Roman"/>
          <w:sz w:val="28"/>
          <w:szCs w:val="28"/>
        </w:rPr>
        <w:t>Порядок осуществления контроля за исполнением условий эксплуатационных обязательств устанавливается органами местного самоуправления.</w:t>
      </w:r>
    </w:p>
    <w:p w14:paraId="7161257D" w14:textId="77777777" w:rsidR="00000729" w:rsidRDefault="00000729" w:rsidP="005D3B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81245EB" w14:textId="77777777" w:rsidR="00000729" w:rsidRPr="00000729" w:rsidRDefault="00000729" w:rsidP="000007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0729">
        <w:rPr>
          <w:rFonts w:ascii="Times New Roman" w:hAnsi="Times New Roman" w:cs="Times New Roman"/>
          <w:bCs/>
          <w:sz w:val="28"/>
          <w:szCs w:val="28"/>
        </w:rPr>
        <w:t>4. Права и обязанности сторон</w:t>
      </w:r>
    </w:p>
    <w:p w14:paraId="30111673" w14:textId="77777777" w:rsidR="00000729" w:rsidRPr="00000729" w:rsidRDefault="00000729" w:rsidP="000007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96F799" w14:textId="77777777" w:rsidR="00000729" w:rsidRPr="00000729" w:rsidRDefault="00000729" w:rsidP="0000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29">
        <w:rPr>
          <w:rFonts w:ascii="Times New Roman" w:eastAsia="Times New Roman" w:hAnsi="Times New Roman" w:cs="Times New Roman"/>
          <w:sz w:val="28"/>
          <w:szCs w:val="28"/>
        </w:rPr>
        <w:t>4.1. Продавец обязуется:</w:t>
      </w:r>
    </w:p>
    <w:p w14:paraId="2CA55671" w14:textId="77777777" w:rsidR="00000729" w:rsidRPr="00000729" w:rsidRDefault="00000729" w:rsidP="00000729">
      <w:pPr>
        <w:tabs>
          <w:tab w:val="left" w:pos="0"/>
          <w:tab w:val="left" w:pos="426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0729">
        <w:rPr>
          <w:rFonts w:ascii="Times New Roman" w:hAnsi="Times New Roman" w:cs="Times New Roman"/>
          <w:sz w:val="28"/>
          <w:szCs w:val="28"/>
        </w:rPr>
        <w:t xml:space="preserve">    4.1.1. В течение 5 (пяти) рабочих дней со дня поступления полной оплаты по Договору передать Покупателю Имущество по акту приема-передачи, </w:t>
      </w:r>
      <w:r w:rsidRPr="00000729">
        <w:rPr>
          <w:rFonts w:ascii="Times New Roman" w:hAnsi="Times New Roman" w:cs="Times New Roman"/>
          <w:sz w:val="28"/>
          <w:szCs w:val="28"/>
          <w:lang w:eastAsia="ru-RU"/>
        </w:rPr>
        <w:t>подписываемому обеими Сторонами и являющемуся неотъемлемой частью Договора</w:t>
      </w:r>
      <w:r w:rsidRPr="00000729">
        <w:rPr>
          <w:rFonts w:ascii="Times New Roman" w:hAnsi="Times New Roman" w:cs="Times New Roman"/>
          <w:sz w:val="28"/>
          <w:szCs w:val="28"/>
        </w:rPr>
        <w:t>.</w:t>
      </w:r>
    </w:p>
    <w:p w14:paraId="5DF1E6D2" w14:textId="77777777" w:rsidR="00000729" w:rsidRPr="00000729" w:rsidRDefault="00000729" w:rsidP="00000729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29">
        <w:rPr>
          <w:rFonts w:ascii="Times New Roman" w:hAnsi="Times New Roman" w:cs="Times New Roman"/>
          <w:sz w:val="28"/>
          <w:szCs w:val="28"/>
        </w:rPr>
        <w:t>4.1.2. Осуществлять контроль за соблюдением Покупателем обязательств по Договору.</w:t>
      </w:r>
    </w:p>
    <w:p w14:paraId="2430E1DA" w14:textId="77777777" w:rsidR="00000729" w:rsidRPr="00000729" w:rsidRDefault="00000729" w:rsidP="000007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29">
        <w:rPr>
          <w:rFonts w:ascii="Times New Roman" w:eastAsia="Times New Roman" w:hAnsi="Times New Roman" w:cs="Times New Roman"/>
          <w:sz w:val="28"/>
          <w:szCs w:val="28"/>
        </w:rPr>
        <w:tab/>
      </w:r>
      <w:r w:rsidRPr="00000729">
        <w:rPr>
          <w:rFonts w:ascii="Times New Roman" w:eastAsia="Times New Roman" w:hAnsi="Times New Roman" w:cs="Times New Roman"/>
          <w:sz w:val="28"/>
          <w:szCs w:val="28"/>
        </w:rPr>
        <w:tab/>
        <w:t>4.2. Покупатель обязуется:</w:t>
      </w:r>
    </w:p>
    <w:p w14:paraId="025540B1" w14:textId="77777777" w:rsidR="00000729" w:rsidRPr="00000729" w:rsidRDefault="00000729" w:rsidP="0000072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729">
        <w:rPr>
          <w:rFonts w:ascii="Times New Roman" w:hAnsi="Times New Roman" w:cs="Times New Roman"/>
          <w:sz w:val="28"/>
          <w:szCs w:val="28"/>
        </w:rPr>
        <w:t xml:space="preserve">     </w:t>
      </w:r>
      <w:r w:rsidRPr="00000729">
        <w:rPr>
          <w:rFonts w:ascii="Times New Roman" w:hAnsi="Times New Roman" w:cs="Times New Roman"/>
          <w:sz w:val="28"/>
          <w:szCs w:val="28"/>
        </w:rPr>
        <w:tab/>
        <w:t xml:space="preserve">4.2.1. Произвести оплату приобретаемого Имущества по цене и в порядке, установленном в разделе 2 настоящего Договора.   </w:t>
      </w:r>
    </w:p>
    <w:p w14:paraId="1B9F6746" w14:textId="77777777" w:rsidR="00000729" w:rsidRPr="00000729" w:rsidRDefault="00000729" w:rsidP="0000072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729">
        <w:rPr>
          <w:rFonts w:ascii="Times New Roman" w:hAnsi="Times New Roman" w:cs="Times New Roman"/>
          <w:sz w:val="28"/>
          <w:szCs w:val="28"/>
        </w:rPr>
        <w:t xml:space="preserve">     </w:t>
      </w:r>
      <w:r w:rsidRPr="00000729">
        <w:rPr>
          <w:rFonts w:ascii="Times New Roman" w:hAnsi="Times New Roman" w:cs="Times New Roman"/>
          <w:sz w:val="28"/>
          <w:szCs w:val="28"/>
        </w:rPr>
        <w:tab/>
        <w:t>4.2.2. Принять Имущество по акту приема-передачи в течение 5 (пяти) рабочих дней с даты поступления полной оплаты на счет Продавца.</w:t>
      </w:r>
    </w:p>
    <w:p w14:paraId="1B7C0122" w14:textId="77777777" w:rsidR="00000729" w:rsidRPr="00000729" w:rsidRDefault="00000729" w:rsidP="00000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442AB2" w14:textId="77777777" w:rsidR="00000729" w:rsidRPr="00000729" w:rsidRDefault="00000729" w:rsidP="00000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0729">
        <w:rPr>
          <w:rFonts w:ascii="Times New Roman" w:eastAsia="Times New Roman" w:hAnsi="Times New Roman" w:cs="Times New Roman"/>
          <w:sz w:val="28"/>
          <w:szCs w:val="28"/>
        </w:rPr>
        <w:t xml:space="preserve">5. Переход права собственности на Имущество </w:t>
      </w:r>
    </w:p>
    <w:p w14:paraId="7526FB74" w14:textId="77777777" w:rsidR="00000729" w:rsidRPr="00000729" w:rsidRDefault="00000729" w:rsidP="0000072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2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738976AA" w14:textId="77777777" w:rsidR="00000729" w:rsidRPr="00000729" w:rsidRDefault="00000729" w:rsidP="0000072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729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Pr="00000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собственности на Имущество переходит к Покупателю со дня государственной регистрации перехода права собственности на такое </w:t>
      </w:r>
      <w:r w:rsidRPr="000007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имущество. Основанием государственной регистрации такого имущества является Договор купли-продажи Имущества, а также акт приема-передачи Имущества. </w:t>
      </w:r>
    </w:p>
    <w:p w14:paraId="7B9A5CC1" w14:textId="77777777" w:rsidR="00000729" w:rsidRPr="00000729" w:rsidRDefault="00000729" w:rsidP="0000072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29">
        <w:rPr>
          <w:rFonts w:ascii="Times New Roman" w:eastAsia="Times New Roman" w:hAnsi="Times New Roman" w:cs="Times New Roman"/>
          <w:sz w:val="28"/>
          <w:szCs w:val="28"/>
        </w:rPr>
        <w:t>5.2. Исполнение Покупателем обязательств по оплате Имущества подтверждается выписками о поступлении денежных средств на счет Продавца по указанным в п. 2.2 реквизитам.</w:t>
      </w:r>
    </w:p>
    <w:p w14:paraId="6BE541D6" w14:textId="77777777" w:rsidR="00000729" w:rsidRPr="00000729" w:rsidRDefault="00000729" w:rsidP="0000072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29">
        <w:rPr>
          <w:rFonts w:ascii="Times New Roman" w:eastAsia="Times New Roman" w:hAnsi="Times New Roman" w:cs="Times New Roman"/>
          <w:sz w:val="28"/>
          <w:szCs w:val="28"/>
        </w:rPr>
        <w:t xml:space="preserve">5.3. Покупатель берет на себя ответственность за сохранность Имущества, риск случайной порчи или гибели Имущества, а также бремя содержания Имущества с момента подписания акта приема-передачи Имущества. </w:t>
      </w:r>
    </w:p>
    <w:p w14:paraId="5DC0260E" w14:textId="77777777" w:rsidR="00070B92" w:rsidRDefault="00070B92" w:rsidP="005D3B1C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14:paraId="483ED554" w14:textId="0768E259" w:rsidR="005D3B1C" w:rsidRPr="005D3B1C" w:rsidRDefault="00000729" w:rsidP="005D3B1C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D3B1C" w:rsidRPr="005D3B1C">
        <w:rPr>
          <w:rFonts w:ascii="Times New Roman" w:hAnsi="Times New Roman" w:cs="Times New Roman"/>
        </w:rPr>
        <w:t>. Ответственность сторон</w:t>
      </w:r>
    </w:p>
    <w:p w14:paraId="2D8AC452" w14:textId="77777777" w:rsidR="005D3B1C" w:rsidRPr="005D3B1C" w:rsidRDefault="005D3B1C" w:rsidP="005D3B1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14:paraId="3F9A383C" w14:textId="083EA8F8" w:rsidR="005D3B1C" w:rsidRPr="005D3B1C" w:rsidRDefault="00000729" w:rsidP="005D3B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D3B1C" w:rsidRPr="005D3B1C">
        <w:rPr>
          <w:rFonts w:ascii="Times New Roman" w:hAnsi="Times New Roman" w:cs="Times New Roman"/>
        </w:rPr>
        <w:t>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14:paraId="282176AB" w14:textId="76FA1BB1" w:rsidR="00452BE9" w:rsidRPr="00452BE9" w:rsidRDefault="00000729" w:rsidP="00452BE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D3B1C" w:rsidRPr="00452BE9">
        <w:rPr>
          <w:rFonts w:ascii="Times New Roman" w:hAnsi="Times New Roman" w:cs="Times New Roman"/>
        </w:rPr>
        <w:t xml:space="preserve">.2. </w:t>
      </w:r>
      <w:r w:rsidR="00452BE9" w:rsidRPr="00452BE9">
        <w:rPr>
          <w:rFonts w:ascii="Times New Roman" w:hAnsi="Times New Roman" w:cs="Times New Roman"/>
        </w:rPr>
        <w:t xml:space="preserve">За просрочку платежа в сумме и сроки, предусмотренные договором купли-продажи, Покупатель выплачивает Продавцу пеню в размере 0,2 процента на сумму просроченного платежа, за каждый календарный день просрочки платежа, при этом просрочка внесения денежных средств в счет оплаты имущества в сумме и сроки, указанные в договоре купли-продаже, не может составлять более пяти рабочих дней. </w:t>
      </w:r>
    </w:p>
    <w:p w14:paraId="626AA435" w14:textId="6757CD51" w:rsidR="00452BE9" w:rsidRPr="00452BE9" w:rsidRDefault="00452BE9" w:rsidP="00452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BE9">
        <w:rPr>
          <w:rFonts w:ascii="Times New Roman" w:hAnsi="Times New Roman" w:cs="Times New Roman"/>
          <w:sz w:val="28"/>
          <w:szCs w:val="28"/>
        </w:rPr>
        <w:t>Просрочка свыше пяти рабочих дней считается отказом Покупателя от исполнения обязательств по оплате имущества. При этом, оформление Сторонами дополнительного соглашения о расторжении договора купли-продажи в данном случае не требуется, договор купли-продажи считается расторгнутым с момента отказа Покупателя от исполнения обязательств по оплате имущества.</w:t>
      </w:r>
    </w:p>
    <w:p w14:paraId="29F72088" w14:textId="07D1341A" w:rsidR="005D3B1C" w:rsidRPr="00452BE9" w:rsidRDefault="00000729" w:rsidP="00452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355E7">
        <w:rPr>
          <w:rFonts w:ascii="Times New Roman" w:hAnsi="Times New Roman" w:cs="Times New Roman"/>
          <w:sz w:val="28"/>
          <w:szCs w:val="28"/>
        </w:rPr>
        <w:t xml:space="preserve">.3. </w:t>
      </w:r>
      <w:r w:rsidR="00452BE9" w:rsidRPr="00452BE9">
        <w:rPr>
          <w:rFonts w:ascii="Times New Roman" w:hAnsi="Times New Roman" w:cs="Times New Roman"/>
          <w:sz w:val="28"/>
          <w:szCs w:val="28"/>
        </w:rPr>
        <w:t>Покупатель, уклонившийся или отказавшийся от оплаты имущества, обязан уплатить неустойку (штраф) Продавцу в размере 10 % от стоимости имущества, определенной по итогам продажи муниципального имущества</w:t>
      </w:r>
      <w:r w:rsidR="00E355E7">
        <w:rPr>
          <w:rFonts w:ascii="Times New Roman" w:hAnsi="Times New Roman" w:cs="Times New Roman"/>
          <w:sz w:val="28"/>
          <w:szCs w:val="28"/>
        </w:rPr>
        <w:t>.</w:t>
      </w:r>
    </w:p>
    <w:p w14:paraId="72AFD9B2" w14:textId="5F3F87EF" w:rsidR="00452BE9" w:rsidRPr="00452BE9" w:rsidRDefault="00452BE9" w:rsidP="005D3B1C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8A7CF43" w14:textId="4A253321" w:rsidR="005D3B1C" w:rsidRPr="005D3B1C" w:rsidRDefault="00000729" w:rsidP="005D3B1C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D3B1C" w:rsidRPr="005D3B1C">
        <w:rPr>
          <w:rFonts w:ascii="Times New Roman" w:hAnsi="Times New Roman" w:cs="Times New Roman"/>
          <w:color w:val="000000"/>
          <w:sz w:val="28"/>
          <w:szCs w:val="28"/>
        </w:rPr>
        <w:t>. Обстоятельства непреодолимой силы</w:t>
      </w:r>
    </w:p>
    <w:p w14:paraId="28C6E641" w14:textId="77777777" w:rsidR="005D3B1C" w:rsidRPr="005D3B1C" w:rsidRDefault="005D3B1C" w:rsidP="005D3B1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17C05D4" w14:textId="504DD8ED" w:rsidR="005D3B1C" w:rsidRPr="005D3B1C" w:rsidRDefault="00000729" w:rsidP="005D3B1C">
      <w:pPr>
        <w:tabs>
          <w:tab w:val="left" w:pos="2748"/>
          <w:tab w:val="left" w:pos="732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D3B1C" w:rsidRPr="005D3B1C">
        <w:rPr>
          <w:rFonts w:ascii="Times New Roman" w:hAnsi="Times New Roman" w:cs="Times New Roman"/>
          <w:color w:val="000000"/>
          <w:sz w:val="28"/>
          <w:szCs w:val="28"/>
        </w:rPr>
        <w:t>.1.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т. е.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14:paraId="3DF89B63" w14:textId="5A4645E8" w:rsidR="005D3B1C" w:rsidRPr="005D3B1C" w:rsidRDefault="00000729" w:rsidP="005D3B1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D3B1C" w:rsidRPr="005D3B1C">
        <w:rPr>
          <w:rFonts w:ascii="Times New Roman" w:hAnsi="Times New Roman" w:cs="Times New Roman"/>
          <w:color w:val="000000"/>
          <w:sz w:val="28"/>
          <w:szCs w:val="28"/>
        </w:rPr>
        <w:t xml:space="preserve">.2.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</w:t>
      </w:r>
      <w:r w:rsidR="005D3B1C" w:rsidRPr="005D3B1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обстоятельств.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 </w:t>
      </w:r>
    </w:p>
    <w:p w14:paraId="056E0B19" w14:textId="341F92B8" w:rsidR="005D3B1C" w:rsidRPr="005D3B1C" w:rsidRDefault="00000729" w:rsidP="005D3B1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D3B1C" w:rsidRPr="005D3B1C">
        <w:rPr>
          <w:rFonts w:ascii="Times New Roman" w:hAnsi="Times New Roman" w:cs="Times New Roman"/>
          <w:color w:val="000000"/>
          <w:sz w:val="28"/>
          <w:szCs w:val="28"/>
        </w:rPr>
        <w:t xml:space="preserve">.3. Наступление обстоятельств, предусмотренных настоящей статьей, при условии соблюдения требований п.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D3B1C" w:rsidRPr="005D3B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52BE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D3B1C" w:rsidRPr="005D3B1C">
        <w:rPr>
          <w:rFonts w:ascii="Times New Roman" w:hAnsi="Times New Roman" w:cs="Times New Roman"/>
          <w:color w:val="000000"/>
          <w:sz w:val="28"/>
          <w:szCs w:val="28"/>
        </w:rPr>
        <w:t>.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14:paraId="69AC614C" w14:textId="1E7E16C5" w:rsidR="005D3B1C" w:rsidRPr="005D3B1C" w:rsidRDefault="00000729" w:rsidP="005D3B1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D3B1C" w:rsidRPr="005D3B1C">
        <w:rPr>
          <w:rFonts w:ascii="Times New Roman" w:hAnsi="Times New Roman" w:cs="Times New Roman"/>
          <w:color w:val="000000"/>
          <w:sz w:val="28"/>
          <w:szCs w:val="28"/>
        </w:rPr>
        <w:t xml:space="preserve">.4. В случае если обстоятельства, предусмотренные п.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D3B1C" w:rsidRPr="005D3B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52BE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D3B1C" w:rsidRPr="005D3B1C">
        <w:rPr>
          <w:rFonts w:ascii="Times New Roman" w:hAnsi="Times New Roman" w:cs="Times New Roman"/>
          <w:color w:val="000000"/>
          <w:sz w:val="28"/>
          <w:szCs w:val="28"/>
        </w:rPr>
        <w:t>, длятся более трех месяцев, Стороны совместно определят дальнейшую юридическую судьбу настоящего Договора.</w:t>
      </w:r>
    </w:p>
    <w:p w14:paraId="151D88B0" w14:textId="77777777" w:rsidR="005D3B1C" w:rsidRPr="005D3B1C" w:rsidRDefault="005D3B1C" w:rsidP="005D3B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291186E1" w14:textId="33B2FDA5" w:rsidR="005D3B1C" w:rsidRPr="005D3B1C" w:rsidRDefault="00000729" w:rsidP="005D3B1C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D3B1C" w:rsidRPr="005D3B1C">
        <w:rPr>
          <w:rFonts w:ascii="Times New Roman" w:hAnsi="Times New Roman" w:cs="Times New Roman"/>
        </w:rPr>
        <w:t>. Заключительные положения</w:t>
      </w:r>
    </w:p>
    <w:p w14:paraId="20702F65" w14:textId="77777777" w:rsidR="005D3B1C" w:rsidRPr="005D3B1C" w:rsidRDefault="005D3B1C" w:rsidP="005D3B1C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14:paraId="0AD6FE60" w14:textId="0AA459F4" w:rsidR="005D3B1C" w:rsidRPr="005D3B1C" w:rsidRDefault="00000729" w:rsidP="005D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D3B1C" w:rsidRPr="005D3B1C">
        <w:rPr>
          <w:rFonts w:ascii="Times New Roman" w:hAnsi="Times New Roman" w:cs="Times New Roman"/>
          <w:sz w:val="28"/>
          <w:szCs w:val="28"/>
        </w:rPr>
        <w:t>.1. Настоящий Договор вступает в силу с момента подписания Сторонами.</w:t>
      </w:r>
    </w:p>
    <w:p w14:paraId="74E963B1" w14:textId="63CDE592" w:rsidR="005D3B1C" w:rsidRPr="005D3B1C" w:rsidRDefault="00000729" w:rsidP="005D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D3B1C" w:rsidRPr="005D3B1C">
        <w:rPr>
          <w:rFonts w:ascii="Times New Roman" w:hAnsi="Times New Roman" w:cs="Times New Roman"/>
          <w:sz w:val="28"/>
          <w:szCs w:val="28"/>
        </w:rPr>
        <w:t>.2. Споры, возникающие между сторонами в ходе исполнения настоящего Договора, регулируются соглашением сторон, в случае недостижения соглашения рассматриваются в Арбитражном суде Иркутской области.</w:t>
      </w:r>
    </w:p>
    <w:p w14:paraId="63418DF2" w14:textId="5810A92F" w:rsidR="00452BE9" w:rsidRPr="00B975E5" w:rsidRDefault="00000729" w:rsidP="00452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D3B1C" w:rsidRPr="005D3B1C">
        <w:rPr>
          <w:rFonts w:ascii="Times New Roman" w:hAnsi="Times New Roman" w:cs="Times New Roman"/>
          <w:sz w:val="28"/>
          <w:szCs w:val="28"/>
        </w:rPr>
        <w:t xml:space="preserve">.3. </w:t>
      </w:r>
      <w:r w:rsidR="00452BE9">
        <w:rPr>
          <w:rFonts w:ascii="Times New Roman" w:eastAsia="MS Mincho" w:hAnsi="Times New Roman" w:cs="Times New Roman"/>
          <w:sz w:val="28"/>
          <w:szCs w:val="28"/>
        </w:rPr>
        <w:t>Договор</w:t>
      </w:r>
      <w:r w:rsidR="00452BE9" w:rsidRPr="00B975E5">
        <w:rPr>
          <w:rFonts w:ascii="Times New Roman" w:eastAsia="MS Mincho" w:hAnsi="Times New Roman" w:cs="Times New Roman"/>
          <w:sz w:val="28"/>
          <w:szCs w:val="28"/>
        </w:rPr>
        <w:t xml:space="preserve"> составлен в 1-ом экземпляре, подписывается в электронном виде</w:t>
      </w:r>
      <w:r w:rsidR="00452BE9" w:rsidRPr="00B975E5">
        <w:rPr>
          <w:rFonts w:ascii="Times New Roman" w:hAnsi="Times New Roman" w:cs="Times New Roman"/>
          <w:sz w:val="28"/>
          <w:szCs w:val="28"/>
        </w:rPr>
        <w:t>.</w:t>
      </w:r>
    </w:p>
    <w:p w14:paraId="4A570AD3" w14:textId="7EC83FB9" w:rsidR="005D3B1C" w:rsidRPr="005D3B1C" w:rsidRDefault="005D3B1C" w:rsidP="00452B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470D3C" w14:textId="71BEBDC6" w:rsidR="005D3B1C" w:rsidRPr="005D3B1C" w:rsidRDefault="00000729" w:rsidP="005D3B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5D3B1C" w:rsidRPr="005D3B1C">
        <w:rPr>
          <w:rFonts w:ascii="Times New Roman" w:hAnsi="Times New Roman" w:cs="Times New Roman"/>
          <w:bCs/>
          <w:sz w:val="28"/>
          <w:szCs w:val="28"/>
        </w:rPr>
        <w:t>. Реквизиты Сторон</w:t>
      </w:r>
    </w:p>
    <w:p w14:paraId="28D35C56" w14:textId="77777777" w:rsidR="005D3B1C" w:rsidRPr="005D3B1C" w:rsidRDefault="005D3B1C" w:rsidP="005D3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8A2928" w14:textId="77777777" w:rsidR="00E52429" w:rsidRPr="005D3B1C" w:rsidRDefault="00E52429" w:rsidP="00E52429">
      <w:pPr>
        <w:pStyle w:val="11"/>
        <w:numPr>
          <w:ilvl w:val="0"/>
          <w:numId w:val="0"/>
        </w:numPr>
        <w:tabs>
          <w:tab w:val="left" w:pos="915"/>
        </w:tabs>
        <w:spacing w:before="0" w:after="0"/>
        <w:ind w:left="42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78"/>
        <w:gridCol w:w="4668"/>
      </w:tblGrid>
      <w:tr w:rsidR="00452BE9" w:rsidRPr="005D3B1C" w14:paraId="038E24A7" w14:textId="77777777" w:rsidTr="00393EDA">
        <w:trPr>
          <w:trHeight w:val="720"/>
        </w:trPr>
        <w:tc>
          <w:tcPr>
            <w:tcW w:w="4578" w:type="dxa"/>
          </w:tcPr>
          <w:p w14:paraId="029CD69A" w14:textId="77777777" w:rsidR="00452BE9" w:rsidRPr="005D3B1C" w:rsidRDefault="00452BE9" w:rsidP="00452BE9">
            <w:pPr>
              <w:spacing w:after="0"/>
              <w:ind w:left="-210" w:firstLine="21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3" w:name="sub_1"/>
            <w:bookmarkEnd w:id="3"/>
            <w:r w:rsidRPr="005D3B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Продавец:</w:t>
            </w:r>
          </w:p>
          <w:p w14:paraId="4794B941" w14:textId="55E18D96" w:rsidR="00452BE9" w:rsidRPr="005D3B1C" w:rsidRDefault="00452BE9" w:rsidP="00452B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МУ «Администрация города Тулуна»</w:t>
            </w:r>
          </w:p>
        </w:tc>
        <w:tc>
          <w:tcPr>
            <w:tcW w:w="4668" w:type="dxa"/>
          </w:tcPr>
          <w:p w14:paraId="2F93C137" w14:textId="77777777" w:rsidR="00452BE9" w:rsidRPr="005D3B1C" w:rsidRDefault="00452BE9" w:rsidP="00452B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Покупатель:</w:t>
            </w:r>
          </w:p>
          <w:p w14:paraId="52683A37" w14:textId="77777777" w:rsidR="00452BE9" w:rsidRPr="005D3B1C" w:rsidRDefault="00452BE9" w:rsidP="00452B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452BE9" w:rsidRPr="005D3B1C" w14:paraId="1E69698E" w14:textId="77777777" w:rsidTr="00393EDA">
        <w:trPr>
          <w:trHeight w:val="720"/>
        </w:trPr>
        <w:tc>
          <w:tcPr>
            <w:tcW w:w="4578" w:type="dxa"/>
          </w:tcPr>
          <w:p w14:paraId="4901A3D0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почтовый </w:t>
            </w: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адрес: 665268, Иркутская область, г.Тулун, </w:t>
            </w:r>
          </w:p>
          <w:p w14:paraId="5EF637C1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99 </w:t>
            </w:r>
          </w:p>
          <w:p w14:paraId="26C5D51C" w14:textId="77777777" w:rsidR="00452BE9" w:rsidRPr="00F040F3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F040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+7 (39530) </w:t>
            </w:r>
            <w:r w:rsidRPr="00F040F3">
              <w:rPr>
                <w:rFonts w:ascii="Times New Roman" w:hAnsi="Times New Roman" w:cs="Times New Roman"/>
                <w:sz w:val="28"/>
                <w:szCs w:val="28"/>
              </w:rPr>
              <w:t xml:space="preserve">2-16-00,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40-642</w:t>
            </w:r>
            <w:r w:rsidRPr="00F04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E8D5F87" w14:textId="77777777" w:rsidR="00452BE9" w:rsidRPr="00E23423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A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106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23A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106BC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hyperlink r:id="rId8" w:history="1">
              <w:r w:rsidRPr="00E23423">
                <w:rPr>
                  <w:rStyle w:val="a7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tulun</w:t>
              </w:r>
              <w:r w:rsidRPr="00E23423">
                <w:rPr>
                  <w:rStyle w:val="a7"/>
                  <w:rFonts w:ascii="Times New Roman" w:hAnsi="Times New Roman" w:cs="Times New Roman"/>
                  <w:sz w:val="28"/>
                  <w:szCs w:val="28"/>
                  <w:u w:val="none"/>
                </w:rPr>
                <w:t>@</w:t>
              </w:r>
              <w:r w:rsidRPr="00E23423">
                <w:rPr>
                  <w:rStyle w:val="a7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govirk</w:t>
              </w:r>
              <w:r w:rsidRPr="00E23423">
                <w:rPr>
                  <w:rStyle w:val="a7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r w:rsidRPr="00E23423">
                <w:rPr>
                  <w:rStyle w:val="a7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14:paraId="6096750A" w14:textId="77777777" w:rsidR="00452BE9" w:rsidRPr="00B54E56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56">
              <w:rPr>
                <w:rFonts w:ascii="Times New Roman" w:hAnsi="Times New Roman" w:cs="Times New Roman"/>
                <w:sz w:val="28"/>
                <w:szCs w:val="28"/>
              </w:rPr>
              <w:t>л/сч. 91000100001</w:t>
            </w:r>
          </w:p>
          <w:p w14:paraId="0714E6EA" w14:textId="77777777" w:rsidR="00452BE9" w:rsidRPr="00B54E56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56">
              <w:rPr>
                <w:rFonts w:ascii="Times New Roman" w:hAnsi="Times New Roman" w:cs="Times New Roman"/>
                <w:sz w:val="28"/>
                <w:szCs w:val="28"/>
              </w:rPr>
              <w:t xml:space="preserve">ИНН 3816001999, КПП 381601001 </w:t>
            </w:r>
          </w:p>
          <w:p w14:paraId="47EB5029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56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 1023801973150,</w:t>
            </w:r>
          </w:p>
          <w:p w14:paraId="296F14BB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Казначейский счет/расчетный счет № 03231643257320003400</w:t>
            </w:r>
          </w:p>
          <w:p w14:paraId="257B09A0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счет/кор.счет: 40102810145370000026</w:t>
            </w:r>
          </w:p>
          <w:p w14:paraId="7C2D01BC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БИК 012520101</w:t>
            </w:r>
          </w:p>
          <w:p w14:paraId="65A8757E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ОТДЕЛЕНИЕ ИРКУТСК БАНКА РОССИИ //УФК ПО ИРКУТСКОЙ ОБЛАСТИ г.Иркутск        </w:t>
            </w:r>
          </w:p>
          <w:p w14:paraId="0AB047B5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31F55D" w14:textId="27BB9192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68" w:type="dxa"/>
          </w:tcPr>
          <w:p w14:paraId="1B9EDE7C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Адрес местонахождения: </w:t>
            </w:r>
          </w:p>
          <w:p w14:paraId="38C9EB87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</w:p>
          <w:p w14:paraId="355D6187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3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5A733675" w14:textId="77777777" w:rsidR="00452BE9" w:rsidRPr="005D3B1C" w:rsidRDefault="00452BE9" w:rsidP="00452B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ОГРН:</w:t>
            </w:r>
            <w:r w:rsidRPr="005D3B1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14:paraId="10FD0C1C" w14:textId="77777777" w:rsidR="00452BE9" w:rsidRPr="005D3B1C" w:rsidRDefault="00452BE9" w:rsidP="00452B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ИНН/КПП: </w:t>
            </w:r>
          </w:p>
          <w:p w14:paraId="56C64D56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>ИНН:</w:t>
            </w:r>
          </w:p>
          <w:p w14:paraId="1091BACE" w14:textId="77777777" w:rsidR="00452BE9" w:rsidRPr="005D3B1C" w:rsidRDefault="00452BE9" w:rsidP="00452B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расчетный счет:</w:t>
            </w:r>
            <w:r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41B82D27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банк </w:t>
            </w:r>
          </w:p>
          <w:p w14:paraId="51A91379" w14:textId="77777777" w:rsidR="00452BE9" w:rsidRPr="005D3B1C" w:rsidRDefault="00452BE9" w:rsidP="00452B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корреспондентский счет:</w:t>
            </w:r>
            <w:r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5E5CEEC8" w14:textId="77777777" w:rsidR="00452BE9" w:rsidRPr="005D3B1C" w:rsidRDefault="00452BE9" w:rsidP="00452B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БИК: </w:t>
            </w:r>
          </w:p>
          <w:p w14:paraId="2E416917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BE9" w:rsidRPr="005D3B1C" w14:paraId="3DE89157" w14:textId="77777777" w:rsidTr="00393EDA">
        <w:trPr>
          <w:trHeight w:val="720"/>
        </w:trPr>
        <w:tc>
          <w:tcPr>
            <w:tcW w:w="4578" w:type="dxa"/>
          </w:tcPr>
          <w:p w14:paraId="4D032A07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Продавца</w:t>
            </w:r>
          </w:p>
          <w:p w14:paraId="0D70264A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Должность, Ф.И.О.</w:t>
            </w: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2798CE6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14:paraId="2C1F06E2" w14:textId="77777777" w:rsidR="00452BE9" w:rsidRPr="00393EDA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                 М.П.</w:t>
            </w:r>
          </w:p>
        </w:tc>
        <w:tc>
          <w:tcPr>
            <w:tcW w:w="4668" w:type="dxa"/>
          </w:tcPr>
          <w:p w14:paraId="3D57CFD6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Покупателя</w:t>
            </w:r>
          </w:p>
          <w:p w14:paraId="6CCD265F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Должность, Ф.И.О.</w:t>
            </w: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545FE5B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14:paraId="393B95A4" w14:textId="77777777" w:rsidR="00452BE9" w:rsidRPr="00393EDA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                 М.П.</w:t>
            </w:r>
          </w:p>
        </w:tc>
      </w:tr>
    </w:tbl>
    <w:p w14:paraId="1E1C8B80" w14:textId="77777777" w:rsidR="00F81095" w:rsidRPr="005D3B1C" w:rsidRDefault="00F81095" w:rsidP="00452BE9">
      <w:pPr>
        <w:pStyle w:val="1"/>
        <w:numPr>
          <w:ilvl w:val="0"/>
          <w:numId w:val="0"/>
        </w:numPr>
        <w:spacing w:before="0" w:after="0"/>
        <w:ind w:left="646"/>
        <w:rPr>
          <w:rFonts w:ascii="Times New Roman" w:hAnsi="Times New Roman" w:cs="Times New Roman"/>
          <w:b w:val="0"/>
          <w:sz w:val="28"/>
          <w:szCs w:val="28"/>
        </w:rPr>
      </w:pPr>
    </w:p>
    <w:sectPr w:rsidR="00F81095" w:rsidRPr="005D3B1C" w:rsidSect="005C0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46ED3"/>
    <w:multiLevelType w:val="hybridMultilevel"/>
    <w:tmpl w:val="977844F6"/>
    <w:lvl w:ilvl="0" w:tplc="0CA2F102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F42F5"/>
    <w:multiLevelType w:val="multilevel"/>
    <w:tmpl w:val="374CAC7A"/>
    <w:lvl w:ilvl="0">
      <w:start w:val="1"/>
      <w:numFmt w:val="decimal"/>
      <w:pStyle w:val="1"/>
      <w:lvlText w:val="%1."/>
      <w:lvlJc w:val="left"/>
      <w:pPr>
        <w:ind w:left="644" w:hanging="360"/>
      </w:pPr>
    </w:lvl>
    <w:lvl w:ilvl="1">
      <w:start w:val="1"/>
      <w:numFmt w:val="decimal"/>
      <w:pStyle w:val="11"/>
      <w:lvlText w:val="%1.%2."/>
      <w:lvlJc w:val="left"/>
      <w:pPr>
        <w:ind w:left="1142" w:hanging="432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ind w:left="1497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111I"/>
      <w:lvlText w:val="(%4)"/>
      <w:lvlJc w:val="left"/>
      <w:pPr>
        <w:ind w:left="220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343A9D"/>
    <w:multiLevelType w:val="hybridMultilevel"/>
    <w:tmpl w:val="AA34F8A4"/>
    <w:lvl w:ilvl="0" w:tplc="8B7CA3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76553D8"/>
    <w:multiLevelType w:val="multilevel"/>
    <w:tmpl w:val="827A2C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69F65C5A"/>
    <w:multiLevelType w:val="hybridMultilevel"/>
    <w:tmpl w:val="3F82F356"/>
    <w:lvl w:ilvl="0" w:tplc="CE98287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CD01BFE"/>
    <w:multiLevelType w:val="hybridMultilevel"/>
    <w:tmpl w:val="103E96B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D1"/>
    <w:rsid w:val="00000729"/>
    <w:rsid w:val="00055762"/>
    <w:rsid w:val="00070B92"/>
    <w:rsid w:val="000D78FD"/>
    <w:rsid w:val="00121B7C"/>
    <w:rsid w:val="001222F7"/>
    <w:rsid w:val="001563F8"/>
    <w:rsid w:val="00157E5C"/>
    <w:rsid w:val="00164FB6"/>
    <w:rsid w:val="001D3746"/>
    <w:rsid w:val="002028B5"/>
    <w:rsid w:val="0023636D"/>
    <w:rsid w:val="002618D1"/>
    <w:rsid w:val="00290D7E"/>
    <w:rsid w:val="002969B7"/>
    <w:rsid w:val="002B60E4"/>
    <w:rsid w:val="002F01F2"/>
    <w:rsid w:val="002F2E01"/>
    <w:rsid w:val="00323BBB"/>
    <w:rsid w:val="003530B1"/>
    <w:rsid w:val="00393EDA"/>
    <w:rsid w:val="00452BE9"/>
    <w:rsid w:val="004666C9"/>
    <w:rsid w:val="00486850"/>
    <w:rsid w:val="004A5B5F"/>
    <w:rsid w:val="004D5A12"/>
    <w:rsid w:val="004E7855"/>
    <w:rsid w:val="00554C13"/>
    <w:rsid w:val="005770B7"/>
    <w:rsid w:val="005A3B47"/>
    <w:rsid w:val="005B20BC"/>
    <w:rsid w:val="005C081A"/>
    <w:rsid w:val="005D3B1C"/>
    <w:rsid w:val="00623470"/>
    <w:rsid w:val="00685769"/>
    <w:rsid w:val="006B12E9"/>
    <w:rsid w:val="006D77A3"/>
    <w:rsid w:val="006E66EF"/>
    <w:rsid w:val="006E7CD6"/>
    <w:rsid w:val="006F1B22"/>
    <w:rsid w:val="0070602B"/>
    <w:rsid w:val="00706C75"/>
    <w:rsid w:val="00750162"/>
    <w:rsid w:val="00762BEA"/>
    <w:rsid w:val="007F5C1B"/>
    <w:rsid w:val="00881C12"/>
    <w:rsid w:val="008A1103"/>
    <w:rsid w:val="008C2A79"/>
    <w:rsid w:val="008E3F2E"/>
    <w:rsid w:val="009016DB"/>
    <w:rsid w:val="009B040F"/>
    <w:rsid w:val="009B316B"/>
    <w:rsid w:val="00A26800"/>
    <w:rsid w:val="00AC3F8A"/>
    <w:rsid w:val="00AD75F4"/>
    <w:rsid w:val="00B80E50"/>
    <w:rsid w:val="00BA4906"/>
    <w:rsid w:val="00BE5080"/>
    <w:rsid w:val="00C41F79"/>
    <w:rsid w:val="00C74423"/>
    <w:rsid w:val="00C74C43"/>
    <w:rsid w:val="00CB33E2"/>
    <w:rsid w:val="00CB52A0"/>
    <w:rsid w:val="00CD1F6D"/>
    <w:rsid w:val="00D42565"/>
    <w:rsid w:val="00DE3DD6"/>
    <w:rsid w:val="00E23423"/>
    <w:rsid w:val="00E355E7"/>
    <w:rsid w:val="00E52429"/>
    <w:rsid w:val="00E638D6"/>
    <w:rsid w:val="00E81D68"/>
    <w:rsid w:val="00E966EC"/>
    <w:rsid w:val="00EF1F8E"/>
    <w:rsid w:val="00F47272"/>
    <w:rsid w:val="00F6506C"/>
    <w:rsid w:val="00F81095"/>
    <w:rsid w:val="00F8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9FD5"/>
  <w15:docId w15:val="{C0F7370A-6354-4669-A462-B2886888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5C081A"/>
  </w:style>
  <w:style w:type="paragraph" w:styleId="10">
    <w:name w:val="heading 1"/>
    <w:basedOn w:val="a0"/>
    <w:next w:val="a0"/>
    <w:link w:val="12"/>
    <w:uiPriority w:val="9"/>
    <w:qFormat/>
    <w:rsid w:val="004A5B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"/>
    <w:basedOn w:val="a0"/>
    <w:link w:val="a4"/>
    <w:uiPriority w:val="34"/>
    <w:qFormat/>
    <w:rsid w:val="00486850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a4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link w:val="a"/>
    <w:uiPriority w:val="34"/>
    <w:locked/>
    <w:rsid w:val="00486850"/>
    <w:rPr>
      <w:rFonts w:ascii="Arial" w:eastAsia="Times New Roman" w:hAnsi="Arial" w:cs="Arial"/>
      <w:szCs w:val="20"/>
      <w:lang w:eastAsia="ru-RU"/>
    </w:rPr>
  </w:style>
  <w:style w:type="paragraph" w:customStyle="1" w:styleId="1">
    <w:name w:val="1."/>
    <w:basedOn w:val="10"/>
    <w:link w:val="1Char"/>
    <w:qFormat/>
    <w:rsid w:val="004A5B5F"/>
    <w:pPr>
      <w:keepNext w:val="0"/>
      <w:keepLines w:val="0"/>
      <w:numPr>
        <w:numId w:val="3"/>
      </w:numPr>
      <w:spacing w:before="240" w:after="60" w:line="240" w:lineRule="auto"/>
      <w:jc w:val="both"/>
    </w:pPr>
    <w:rPr>
      <w:rFonts w:ascii="Arial" w:eastAsia="Times New Roman" w:hAnsi="Arial" w:cs="Arial"/>
      <w:caps/>
      <w:color w:val="auto"/>
      <w:kern w:val="32"/>
      <w:sz w:val="22"/>
      <w:szCs w:val="32"/>
      <w:lang w:eastAsia="ru-RU"/>
    </w:rPr>
  </w:style>
  <w:style w:type="paragraph" w:customStyle="1" w:styleId="11">
    <w:name w:val="1.1"/>
    <w:basedOn w:val="1"/>
    <w:link w:val="11Char"/>
    <w:qFormat/>
    <w:rsid w:val="004A5B5F"/>
    <w:pPr>
      <w:numPr>
        <w:ilvl w:val="1"/>
      </w:numPr>
      <w:outlineLvl w:val="9"/>
    </w:pPr>
    <w:rPr>
      <w:b w:val="0"/>
      <w:caps w:val="0"/>
    </w:rPr>
  </w:style>
  <w:style w:type="character" w:customStyle="1" w:styleId="11Char">
    <w:name w:val="1.1 Char"/>
    <w:basedOn w:val="a1"/>
    <w:link w:val="11"/>
    <w:rsid w:val="004A5B5F"/>
    <w:rPr>
      <w:rFonts w:ascii="Arial" w:eastAsia="Times New Roman" w:hAnsi="Arial" w:cs="Arial"/>
      <w:bCs/>
      <w:kern w:val="32"/>
      <w:szCs w:val="32"/>
      <w:lang w:eastAsia="ru-RU"/>
    </w:rPr>
  </w:style>
  <w:style w:type="paragraph" w:customStyle="1" w:styleId="111">
    <w:name w:val="1.1.1"/>
    <w:basedOn w:val="11"/>
    <w:link w:val="111Char"/>
    <w:qFormat/>
    <w:rsid w:val="004A5B5F"/>
    <w:pPr>
      <w:widowControl w:val="0"/>
      <w:numPr>
        <w:ilvl w:val="2"/>
      </w:numPr>
    </w:pPr>
  </w:style>
  <w:style w:type="paragraph" w:customStyle="1" w:styleId="111I">
    <w:name w:val="1.1.1 (I)"/>
    <w:basedOn w:val="111"/>
    <w:qFormat/>
    <w:rsid w:val="004A5B5F"/>
    <w:pPr>
      <w:numPr>
        <w:ilvl w:val="3"/>
      </w:numPr>
    </w:pPr>
  </w:style>
  <w:style w:type="character" w:customStyle="1" w:styleId="12">
    <w:name w:val="Заголовок 1 Знак"/>
    <w:basedOn w:val="a1"/>
    <w:link w:val="10"/>
    <w:uiPriority w:val="9"/>
    <w:rsid w:val="004A5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Char">
    <w:name w:val="1. Char"/>
    <w:basedOn w:val="12"/>
    <w:link w:val="1"/>
    <w:rsid w:val="004A5B5F"/>
    <w:rPr>
      <w:rFonts w:ascii="Arial" w:eastAsia="Times New Roman" w:hAnsi="Arial" w:cs="Arial"/>
      <w:b/>
      <w:bCs/>
      <w:caps/>
      <w:color w:val="365F91" w:themeColor="accent1" w:themeShade="BF"/>
      <w:kern w:val="32"/>
      <w:sz w:val="28"/>
      <w:szCs w:val="32"/>
      <w:lang w:eastAsia="ru-RU"/>
    </w:rPr>
  </w:style>
  <w:style w:type="character" w:customStyle="1" w:styleId="111Char">
    <w:name w:val="1.1.1 Char"/>
    <w:basedOn w:val="11Char"/>
    <w:link w:val="111"/>
    <w:rsid w:val="008C2A79"/>
    <w:rPr>
      <w:rFonts w:ascii="Arial" w:eastAsia="Times New Roman" w:hAnsi="Arial" w:cs="Arial"/>
      <w:bCs/>
      <w:kern w:val="32"/>
      <w:szCs w:val="32"/>
      <w:lang w:eastAsia="ru-RU"/>
    </w:rPr>
  </w:style>
  <w:style w:type="table" w:styleId="a5">
    <w:name w:val="Table Grid"/>
    <w:basedOn w:val="a2"/>
    <w:uiPriority w:val="59"/>
    <w:rsid w:val="00055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aliases w:val="Не в оглавление"/>
    <w:basedOn w:val="a1"/>
    <w:qFormat/>
    <w:rsid w:val="00C41F79"/>
    <w:rPr>
      <w:rFonts w:ascii="Tahoma" w:hAnsi="Tahoma"/>
      <w:b/>
      <w:bCs/>
      <w:sz w:val="22"/>
    </w:rPr>
  </w:style>
  <w:style w:type="character" w:styleId="a7">
    <w:name w:val="Hyperlink"/>
    <w:basedOn w:val="a1"/>
    <w:uiPriority w:val="99"/>
    <w:unhideWhenUsed/>
    <w:rsid w:val="00164FB6"/>
    <w:rPr>
      <w:color w:val="0000FF" w:themeColor="hyperlink"/>
      <w:u w:val="single"/>
    </w:rPr>
  </w:style>
  <w:style w:type="paragraph" w:styleId="a8">
    <w:name w:val="Body Text"/>
    <w:basedOn w:val="a0"/>
    <w:link w:val="a9"/>
    <w:uiPriority w:val="99"/>
    <w:unhideWhenUsed/>
    <w:rsid w:val="00F6506C"/>
    <w:pPr>
      <w:spacing w:after="120"/>
    </w:pPr>
    <w:rPr>
      <w:rFonts w:ascii="Calibri" w:eastAsia="Times New Roman" w:hAnsi="Calibri" w:cs="Calibri"/>
    </w:rPr>
  </w:style>
  <w:style w:type="character" w:customStyle="1" w:styleId="a9">
    <w:name w:val="Основной текст Знак"/>
    <w:basedOn w:val="a1"/>
    <w:link w:val="a8"/>
    <w:uiPriority w:val="99"/>
    <w:rsid w:val="00F6506C"/>
    <w:rPr>
      <w:rFonts w:ascii="Calibri" w:eastAsia="Times New Roman" w:hAnsi="Calibri" w:cs="Calibri"/>
    </w:rPr>
  </w:style>
  <w:style w:type="paragraph" w:styleId="aa">
    <w:name w:val="Body Text Indent"/>
    <w:basedOn w:val="a0"/>
    <w:link w:val="ab"/>
    <w:uiPriority w:val="99"/>
    <w:rsid w:val="00F6506C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b">
    <w:name w:val="Основной текст с отступом Знак"/>
    <w:basedOn w:val="a1"/>
    <w:link w:val="aa"/>
    <w:uiPriority w:val="99"/>
    <w:rsid w:val="00F6506C"/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F6506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paragraph" w:styleId="ac">
    <w:name w:val="Title"/>
    <w:basedOn w:val="a0"/>
    <w:link w:val="ad"/>
    <w:uiPriority w:val="99"/>
    <w:qFormat/>
    <w:rsid w:val="00F6506C"/>
    <w:pPr>
      <w:spacing w:after="0" w:line="240" w:lineRule="auto"/>
      <w:jc w:val="center"/>
    </w:pPr>
    <w:rPr>
      <w:rFonts w:ascii="Calibri" w:eastAsia="Times New Roman" w:hAnsi="Calibri" w:cs="Calibri"/>
      <w:b/>
      <w:bCs/>
      <w:color w:val="000000"/>
      <w:sz w:val="28"/>
      <w:szCs w:val="28"/>
      <w:lang w:eastAsia="ru-RU"/>
    </w:rPr>
  </w:style>
  <w:style w:type="character" w:customStyle="1" w:styleId="ad">
    <w:name w:val="Заголовок Знак"/>
    <w:basedOn w:val="a1"/>
    <w:link w:val="ac"/>
    <w:uiPriority w:val="99"/>
    <w:rsid w:val="00F6506C"/>
    <w:rPr>
      <w:rFonts w:ascii="Calibri" w:eastAsia="Times New Roman" w:hAnsi="Calibri" w:cs="Calibri"/>
      <w:b/>
      <w:bCs/>
      <w:color w:val="000000"/>
      <w:sz w:val="28"/>
      <w:szCs w:val="28"/>
      <w:lang w:eastAsia="ru-RU"/>
    </w:rPr>
  </w:style>
  <w:style w:type="paragraph" w:styleId="HTML">
    <w:name w:val="HTML Preformatted"/>
    <w:basedOn w:val="a0"/>
    <w:link w:val="HTML0"/>
    <w:rsid w:val="005D3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D3B1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lun@govirk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D83090CAED182FB8E20EBB92E2CDBE206DE099AE63A9046A082EC2EFBD47348C648F378084501B989D7DBFFFB8EF817A83398FFBO3g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D83090CAED182FB8E20EBB92E2CDBE206DE099AE63A9046A082EC2EFBD47348C648F378084501B989D7DBFFFB8EF817A83398FFBO3g0H" TargetMode="External"/><Relationship Id="rId5" Type="http://schemas.openxmlformats.org/officeDocument/2006/relationships/hyperlink" Target="consultantplus://offline/ref=E2C4CBE43C5731EEA0528DFC46713FDF3A496760549B2872DCE8C8F5F9E4BD13B0852CE10E33258FC47A9B84B1R8K5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2565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Windows</dc:creator>
  <cp:lastModifiedBy>User</cp:lastModifiedBy>
  <cp:revision>8</cp:revision>
  <dcterms:created xsi:type="dcterms:W3CDTF">2023-01-23T08:10:00Z</dcterms:created>
  <dcterms:modified xsi:type="dcterms:W3CDTF">2024-03-04T07:20:00Z</dcterms:modified>
</cp:coreProperties>
</file>